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63EF" w:rsidRPr="00E876D1" w:rsidRDefault="00D063EF" w:rsidP="00D063EF">
      <w:pPr>
        <w:rPr>
          <w:b/>
          <w:bCs/>
          <w:sz w:val="52"/>
          <w:szCs w:val="52"/>
        </w:rPr>
      </w:pPr>
      <w:r w:rsidRPr="001F2A21">
        <w:rPr>
          <w:b/>
          <w:bCs/>
          <w:sz w:val="32"/>
          <w:szCs w:val="32"/>
        </w:rPr>
        <w:t>Hr</w:t>
      </w:r>
      <w:r>
        <w:rPr>
          <w:b/>
          <w:bCs/>
          <w:sz w:val="32"/>
          <w:szCs w:val="32"/>
        </w:rPr>
        <w:t>y</w:t>
      </w:r>
      <w:r w:rsidRPr="001F2A21">
        <w:rPr>
          <w:b/>
          <w:bCs/>
          <w:sz w:val="32"/>
          <w:szCs w:val="32"/>
        </w:rPr>
        <w:t xml:space="preserve"> použit</w:t>
      </w:r>
      <w:r>
        <w:rPr>
          <w:b/>
          <w:bCs/>
          <w:sz w:val="32"/>
          <w:szCs w:val="32"/>
        </w:rPr>
        <w:t>é při online hodinách-</w:t>
      </w:r>
      <w:r w:rsidR="00E876D1" w:rsidRPr="00E876D1">
        <w:rPr>
          <w:rFonts w:ascii="Helvetica" w:eastAsiaTheme="minorHAnsi" w:hAnsi="Helvetica" w:cs="Helvetica"/>
          <w:lang w:eastAsia="en-US"/>
        </w:rPr>
        <w:t xml:space="preserve"> </w:t>
      </w:r>
      <w:r w:rsidR="00E876D1" w:rsidRPr="00E876D1">
        <w:rPr>
          <w:noProof/>
        </w:rPr>
        <w:t xml:space="preserve"> </w:t>
      </w:r>
    </w:p>
    <w:p w:rsidR="00D063EF" w:rsidRPr="001F2A21" w:rsidRDefault="00D063EF" w:rsidP="00D063EF">
      <w:pPr>
        <w:rPr>
          <w:b/>
          <w:bCs/>
          <w:sz w:val="32"/>
          <w:szCs w:val="32"/>
        </w:rPr>
      </w:pPr>
      <w:r w:rsidRPr="001F2A21">
        <w:rPr>
          <w:b/>
          <w:bCs/>
          <w:sz w:val="32"/>
          <w:szCs w:val="32"/>
        </w:rPr>
        <w:t>„</w:t>
      </w:r>
      <w:r>
        <w:rPr>
          <w:b/>
          <w:bCs/>
          <w:sz w:val="32"/>
          <w:szCs w:val="32"/>
        </w:rPr>
        <w:t>Pustý ostrov</w:t>
      </w:r>
      <w:r w:rsidRPr="001F2A21">
        <w:rPr>
          <w:b/>
          <w:bCs/>
          <w:sz w:val="32"/>
          <w:szCs w:val="32"/>
        </w:rPr>
        <w:t>“</w:t>
      </w:r>
    </w:p>
    <w:p w:rsidR="00D063EF" w:rsidRDefault="00D063EF" w:rsidP="00D063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Žáci mají určené pořadí </w:t>
      </w:r>
    </w:p>
    <w:p w:rsidR="00FA7871" w:rsidRDefault="00D063EF" w:rsidP="00D063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 začínám větou</w:t>
      </w:r>
      <w:proofErr w:type="gramStart"/>
      <w:r>
        <w:rPr>
          <w:rFonts w:ascii="Times New Roman" w:hAnsi="Times New Roman" w:cs="Times New Roman"/>
        </w:rPr>
        <w:t>: ,</w:t>
      </w:r>
      <w:proofErr w:type="gramEnd"/>
      <w:r>
        <w:rPr>
          <w:rFonts w:ascii="Times New Roman" w:hAnsi="Times New Roman" w:cs="Times New Roman"/>
        </w:rPr>
        <w:t>,</w:t>
      </w:r>
      <w:r w:rsidR="00FA78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sebou na pustý ostrov bych si vzal/a</w:t>
      </w:r>
      <w:r w:rsidR="00FA787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“</w:t>
      </w:r>
      <w:r w:rsidR="00FA7871">
        <w:rPr>
          <w:rFonts w:ascii="Times New Roman" w:hAnsi="Times New Roman" w:cs="Times New Roman"/>
        </w:rPr>
        <w:t xml:space="preserve"> a doplním to, co bych si s sebou pravděpodobně vzala (láhev).</w:t>
      </w:r>
    </w:p>
    <w:p w:rsidR="00D063EF" w:rsidRDefault="00FA7871" w:rsidP="00D063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mně si přebírá slovo jeden z žáků a začíná </w:t>
      </w:r>
      <w:proofErr w:type="gramStart"/>
      <w:r>
        <w:rPr>
          <w:rFonts w:ascii="Times New Roman" w:hAnsi="Times New Roman" w:cs="Times New Roman"/>
        </w:rPr>
        <w:t xml:space="preserve">větu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>, S sebou na pustý ostrov bych si vzal/a</w:t>
      </w:r>
      <w:r>
        <w:rPr>
          <w:rFonts w:ascii="Times New Roman" w:hAnsi="Times New Roman" w:cs="Times New Roman"/>
        </w:rPr>
        <w:t xml:space="preserve"> láhev</w:t>
      </w:r>
      <w:r>
        <w:rPr>
          <w:rFonts w:ascii="Times New Roman" w:hAnsi="Times New Roman" w:cs="Times New Roman"/>
        </w:rPr>
        <w:t>…“</w:t>
      </w:r>
      <w:r>
        <w:rPr>
          <w:rFonts w:ascii="Times New Roman" w:hAnsi="Times New Roman" w:cs="Times New Roman"/>
        </w:rPr>
        <w:t xml:space="preserve"> </w:t>
      </w:r>
      <w:r w:rsidR="003D09D8">
        <w:rPr>
          <w:rFonts w:ascii="Times New Roman" w:hAnsi="Times New Roman" w:cs="Times New Roman"/>
        </w:rPr>
        <w:t xml:space="preserve">a doplní větu o jeho nápad </w:t>
      </w:r>
      <w:r w:rsidR="003D09D8">
        <w:rPr>
          <w:rFonts w:ascii="Times New Roman" w:hAnsi="Times New Roman" w:cs="Times New Roman"/>
        </w:rPr>
        <w:t>(baterku</w:t>
      </w:r>
      <w:r w:rsidR="003D09D8">
        <w:rPr>
          <w:rFonts w:ascii="Times New Roman" w:hAnsi="Times New Roman" w:cs="Times New Roman"/>
        </w:rPr>
        <w:t>), je ale nutné, aby zopakoval věci, které byli řečené již před ním.</w:t>
      </w:r>
    </w:p>
    <w:p w:rsidR="0039190F" w:rsidRPr="00782891" w:rsidRDefault="003D09D8" w:rsidP="0078289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Vzniká tak řetězec slov, které si žáci musí zapamatovat</w:t>
      </w:r>
    </w:p>
    <w:p w:rsidR="00476769" w:rsidRDefault="00476769" w:rsidP="00D063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Pokud máme dostatek času, tak hru můžeme oživit i tak, že se vytvoří dvojice, kde se společně domluví na 5 potřebných věcech, které by si dvojice vzala s sebou, </w:t>
      </w:r>
      <w:r w:rsidR="0039190F">
        <w:rPr>
          <w:rFonts w:ascii="Times New Roman" w:hAnsi="Times New Roman" w:cs="Times New Roman"/>
        </w:rPr>
        <w:t xml:space="preserve">protože naše loď, na které se nacházíme se potápí a z kajuty si mohou žáci vzít jen něco, </w:t>
      </w:r>
      <w:r>
        <w:rPr>
          <w:rFonts w:ascii="Times New Roman" w:hAnsi="Times New Roman" w:cs="Times New Roman"/>
        </w:rPr>
        <w:t>mohou vybrat pouze z</w:t>
      </w:r>
      <w:r w:rsidR="0039190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těch</w:t>
      </w:r>
      <w:r w:rsidR="0039190F">
        <w:rPr>
          <w:rFonts w:ascii="Times New Roman" w:hAnsi="Times New Roman" w:cs="Times New Roman"/>
        </w:rPr>
        <w:t xml:space="preserve"> věcí</w:t>
      </w:r>
      <w:r>
        <w:rPr>
          <w:rFonts w:ascii="Times New Roman" w:hAnsi="Times New Roman" w:cs="Times New Roman"/>
        </w:rPr>
        <w:t xml:space="preserve">, které </w:t>
      </w:r>
      <w:r w:rsidR="0039190F">
        <w:rPr>
          <w:rFonts w:ascii="Times New Roman" w:hAnsi="Times New Roman" w:cs="Times New Roman"/>
        </w:rPr>
        <w:t>jsme</w:t>
      </w:r>
      <w:r>
        <w:rPr>
          <w:rFonts w:ascii="Times New Roman" w:hAnsi="Times New Roman" w:cs="Times New Roman"/>
        </w:rPr>
        <w:t xml:space="preserve"> použili při hře. Jde zde o domluvu a komunikaci mezi jedním a druhým člověkem.</w:t>
      </w:r>
    </w:p>
    <w:p w:rsidR="00A72FED" w:rsidRDefault="00A72FED" w:rsidP="00E876D1">
      <w:pPr>
        <w:ind w:left="360"/>
      </w:pPr>
      <w:r>
        <w:fldChar w:fldCharType="begin"/>
      </w:r>
      <w:r>
        <w:instrText xml:space="preserve"> INCLUDEPICTURE "/var/folders/zn/lf12b7_95lnctftdr0n9bdsc0000gn/T/com.microsoft.Word/WebArchiveCopyPasteTempFiles/fototapety-opusteny-ostrov-kreslene-ilustrace.jpg.jpg" \* MERGEFORMATINET </w:instrText>
      </w:r>
      <w:r>
        <w:fldChar w:fldCharType="separate"/>
      </w:r>
      <w:r>
        <w:fldChar w:fldCharType="end"/>
      </w:r>
    </w:p>
    <w:p w:rsidR="00476769" w:rsidRDefault="00476769" w:rsidP="00D063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Poté utvoříme skupinky spojením několika dvojic,</w:t>
      </w:r>
      <w:r w:rsidR="003919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podle počtu žáků</w:t>
      </w:r>
      <w:r w:rsidR="0039190F">
        <w:rPr>
          <w:rFonts w:ascii="Times New Roman" w:hAnsi="Times New Roman" w:cs="Times New Roman"/>
        </w:rPr>
        <w:t xml:space="preserve"> vzniknou </w:t>
      </w:r>
      <w:r>
        <w:rPr>
          <w:rFonts w:ascii="Times New Roman" w:hAnsi="Times New Roman" w:cs="Times New Roman"/>
        </w:rPr>
        <w:t xml:space="preserve">například 4 skupiny. </w:t>
      </w:r>
    </w:p>
    <w:p w:rsidR="00476769" w:rsidRDefault="00476769" w:rsidP="00D063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Zde se už komunikuje ve skupině</w:t>
      </w:r>
      <w:r w:rsidR="0039190F">
        <w:rPr>
          <w:rFonts w:ascii="Times New Roman" w:hAnsi="Times New Roman" w:cs="Times New Roman"/>
        </w:rPr>
        <w:t xml:space="preserve"> a vybírají se jen 4 věci</w:t>
      </w:r>
      <w:r>
        <w:rPr>
          <w:rFonts w:ascii="Times New Roman" w:hAnsi="Times New Roman" w:cs="Times New Roman"/>
        </w:rPr>
        <w:t xml:space="preserve">, </w:t>
      </w:r>
      <w:r w:rsidR="0039190F">
        <w:rPr>
          <w:rFonts w:ascii="Times New Roman" w:hAnsi="Times New Roman" w:cs="Times New Roman"/>
        </w:rPr>
        <w:t xml:space="preserve">které si skupina vezme s sebou na ostrov </w:t>
      </w:r>
      <w:r>
        <w:rPr>
          <w:rFonts w:ascii="Times New Roman" w:hAnsi="Times New Roman" w:cs="Times New Roman"/>
        </w:rPr>
        <w:t>nejedná jen jeden člověk sám za sebe, ale zodpovídá za celou skupinku a domlouv</w:t>
      </w:r>
      <w:r w:rsidR="0039190F">
        <w:rPr>
          <w:rFonts w:ascii="Times New Roman" w:hAnsi="Times New Roman" w:cs="Times New Roman"/>
        </w:rPr>
        <w:t>ají</w:t>
      </w:r>
      <w:r>
        <w:rPr>
          <w:rFonts w:ascii="Times New Roman" w:hAnsi="Times New Roman" w:cs="Times New Roman"/>
        </w:rPr>
        <w:t xml:space="preserve"> se, co se vezme s sebou na ostrov</w:t>
      </w:r>
      <w:r w:rsidR="0039190F">
        <w:rPr>
          <w:rFonts w:ascii="Times New Roman" w:hAnsi="Times New Roman" w:cs="Times New Roman"/>
        </w:rPr>
        <w:t xml:space="preserve">. </w:t>
      </w:r>
    </w:p>
    <w:p w:rsidR="0039190F" w:rsidRDefault="00E876D1" w:rsidP="00D063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876D1">
        <w:rPr>
          <w:rFonts w:ascii="Apple Color Emoji" w:hAnsi="Apple Color Emoji" w:cs="Apple Color Emoji"/>
          <w:sz w:val="144"/>
          <w:szCs w:val="144"/>
        </w:rPr>
        <w:drawing>
          <wp:anchor distT="0" distB="0" distL="114300" distR="114300" simplePos="0" relativeHeight="251661312" behindDoc="1" locked="0" layoutInCell="1" allowOverlap="1" wp14:anchorId="6ACEFCDE">
            <wp:simplePos x="0" y="0"/>
            <wp:positionH relativeFrom="column">
              <wp:posOffset>4724376</wp:posOffset>
            </wp:positionH>
            <wp:positionV relativeFrom="paragraph">
              <wp:posOffset>-3679</wp:posOffset>
            </wp:positionV>
            <wp:extent cx="2410915" cy="2371713"/>
            <wp:effectExtent l="0" t="0" r="2540" b="3810"/>
            <wp:wrapNone/>
            <wp:docPr id="5" name="Obrázek 5" descr="Obsah obrázku interiér, rostli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interiér, rostlina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915" cy="2371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90F">
        <w:rPr>
          <w:rFonts w:ascii="Times New Roman" w:hAnsi="Times New Roman" w:cs="Times New Roman"/>
        </w:rPr>
        <w:t>Bohužel na ostrově neztroskotá pouze jeden člověk, ani skupinka ale rovnou celá posádka a pasažéři a teď se vybírají pouze 4 věci, které se musejí vybrat pro celou třídu a zapsat na finální listinu.</w:t>
      </w:r>
    </w:p>
    <w:p w:rsidR="00782891" w:rsidRDefault="0039190F" w:rsidP="00D063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každé skupinky se vybere jeden mluvčí a ten prezentuje výběr dané skupiny, obhájí si věci, které chtějí mít na závěrečném listě</w:t>
      </w:r>
      <w:r w:rsidR="00782891">
        <w:rPr>
          <w:rFonts w:ascii="Times New Roman" w:hAnsi="Times New Roman" w:cs="Times New Roman"/>
        </w:rPr>
        <w:t xml:space="preserve">. </w:t>
      </w:r>
    </w:p>
    <w:p w:rsidR="0039190F" w:rsidRDefault="00782891" w:rsidP="00D063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moment by se měl podobat “soudu“ kde žáci obhajují svůj výběr a chtějí jej mít na závěrečné listině. Ostatní skupiny musí s výběrem souhlasit.</w:t>
      </w:r>
    </w:p>
    <w:p w:rsidR="00782891" w:rsidRDefault="00782891" w:rsidP="00D063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závěr se po domluvě vše sepíše na papír a vyhrává ta skupina, která dostala do finále nejvíc svých produktů</w:t>
      </w:r>
    </w:p>
    <w:p w:rsidR="0039190F" w:rsidRDefault="0039190F" w:rsidP="00D063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Učí to žáky asertivitě a naslouchání + pochopení</w:t>
      </w:r>
      <w:r w:rsidR="00782891">
        <w:rPr>
          <w:rFonts w:ascii="Times New Roman" w:hAnsi="Times New Roman" w:cs="Times New Roman"/>
        </w:rPr>
        <w:t xml:space="preserve"> druhých (zjištění proč to tam chtějí, co a jak mysleli)</w:t>
      </w:r>
    </w:p>
    <w:p w:rsidR="003D09D8" w:rsidRPr="001F2A21" w:rsidRDefault="003D09D8" w:rsidP="00D063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Hra na paměť</w:t>
      </w:r>
      <w:r w:rsidR="0039190F">
        <w:rPr>
          <w:rFonts w:ascii="Times New Roman" w:hAnsi="Times New Roman" w:cs="Times New Roman"/>
        </w:rPr>
        <w:t>.</w:t>
      </w:r>
    </w:p>
    <w:p w:rsidR="00D063EF" w:rsidRPr="001F2A21" w:rsidRDefault="00D063EF" w:rsidP="00D063EF"/>
    <w:p w:rsidR="00D063EF" w:rsidRPr="00A72FED" w:rsidRDefault="00E876D1" w:rsidP="00D063EF">
      <w:pPr>
        <w:rPr>
          <w:rFonts w:ascii="Cambria" w:hAnsi="Cambria"/>
          <w:b/>
          <w:bCs/>
          <w:sz w:val="96"/>
          <w:szCs w:val="96"/>
        </w:rPr>
      </w:pPr>
      <w:r w:rsidRPr="00E876D1">
        <w:drawing>
          <wp:anchor distT="0" distB="0" distL="114300" distR="114300" simplePos="0" relativeHeight="251659264" behindDoc="1" locked="0" layoutInCell="1" allowOverlap="1" wp14:anchorId="74ECF22A">
            <wp:simplePos x="0" y="0"/>
            <wp:positionH relativeFrom="column">
              <wp:posOffset>2291979</wp:posOffset>
            </wp:positionH>
            <wp:positionV relativeFrom="paragraph">
              <wp:posOffset>71180</wp:posOffset>
            </wp:positionV>
            <wp:extent cx="3269001" cy="707366"/>
            <wp:effectExtent l="0" t="0" r="0" b="4445"/>
            <wp:wrapNone/>
            <wp:docPr id="1" name="Obrázek 1" descr="Obsah obrázku text, klipart, podepsa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klipart, podepsat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411" cy="713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3EF" w:rsidRPr="001F2A21">
        <w:rPr>
          <w:b/>
          <w:bCs/>
          <w:sz w:val="32"/>
          <w:szCs w:val="32"/>
        </w:rPr>
        <w:t>„</w:t>
      </w:r>
      <w:r w:rsidR="00D063EF">
        <w:rPr>
          <w:b/>
          <w:bCs/>
          <w:sz w:val="32"/>
          <w:szCs w:val="32"/>
        </w:rPr>
        <w:t xml:space="preserve">A naštěstí a </w:t>
      </w:r>
      <w:r w:rsidR="003D09D8">
        <w:rPr>
          <w:b/>
          <w:bCs/>
          <w:sz w:val="32"/>
          <w:szCs w:val="32"/>
        </w:rPr>
        <w:t>naneštěstí</w:t>
      </w:r>
      <w:r w:rsidR="00D063EF" w:rsidRPr="001F2A21">
        <w:rPr>
          <w:b/>
          <w:bCs/>
          <w:sz w:val="32"/>
          <w:szCs w:val="32"/>
        </w:rPr>
        <w:t>“</w:t>
      </w:r>
      <w:r w:rsidR="00A72FED" w:rsidRPr="00A72FED">
        <w:rPr>
          <w:rFonts w:ascii="Helvetica" w:eastAsiaTheme="minorHAnsi" w:hAnsi="Helvetica" w:cs="Helvetica"/>
          <w:lang w:eastAsia="en-US"/>
        </w:rPr>
        <w:t xml:space="preserve"> </w:t>
      </w:r>
      <w:r w:rsidR="00A72FED">
        <w:rPr>
          <w:rFonts w:ascii="Helvetica" w:eastAsiaTheme="minorHAnsi" w:hAnsi="Helvetica" w:cs="Helvetica"/>
          <w:lang w:eastAsia="en-US"/>
        </w:rPr>
        <w:tab/>
      </w:r>
    </w:p>
    <w:p w:rsidR="003D09D8" w:rsidRDefault="003D09D8" w:rsidP="003D09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D09D8">
        <w:rPr>
          <w:rFonts w:ascii="Times New Roman" w:hAnsi="Times New Roman" w:cs="Times New Roman"/>
        </w:rPr>
        <w:t xml:space="preserve">Hra na </w:t>
      </w:r>
      <w:r>
        <w:rPr>
          <w:rFonts w:ascii="Times New Roman" w:hAnsi="Times New Roman" w:cs="Times New Roman"/>
        </w:rPr>
        <w:t>rozvoj kreativity</w:t>
      </w:r>
      <w:r w:rsidR="00A72FED">
        <w:rPr>
          <w:rFonts w:ascii="Times New Roman" w:hAnsi="Times New Roman" w:cs="Times New Roman"/>
        </w:rPr>
        <w:tab/>
      </w:r>
      <w:r w:rsidR="00A72FED">
        <w:rPr>
          <w:rFonts w:ascii="Times New Roman" w:hAnsi="Times New Roman" w:cs="Times New Roman"/>
        </w:rPr>
        <w:tab/>
      </w:r>
      <w:r w:rsidR="00A72FED">
        <w:rPr>
          <w:rFonts w:ascii="Times New Roman" w:hAnsi="Times New Roman" w:cs="Times New Roman"/>
        </w:rPr>
        <w:tab/>
      </w:r>
    </w:p>
    <w:p w:rsidR="003D09D8" w:rsidRDefault="003D09D8" w:rsidP="003D09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Ukázka kontrastu</w:t>
      </w:r>
      <w:r w:rsidR="00E876D1" w:rsidRPr="00E876D1">
        <w:rPr>
          <w:noProof/>
        </w:rPr>
        <w:t xml:space="preserve"> </w:t>
      </w:r>
    </w:p>
    <w:p w:rsidR="003D09D8" w:rsidRPr="003D09D8" w:rsidRDefault="003D09D8" w:rsidP="003D09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Žáci mají určené pořadí </w:t>
      </w:r>
    </w:p>
    <w:p w:rsidR="003D09D8" w:rsidRPr="003D09D8" w:rsidRDefault="003D09D8" w:rsidP="003D09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Jeden hráč startuje hru tím, že položí základní větu například: </w:t>
      </w:r>
      <w:r>
        <w:rPr>
          <w:rFonts w:ascii="Times New Roman" w:hAnsi="Times New Roman" w:cs="Times New Roman"/>
          <w:i/>
          <w:iCs/>
        </w:rPr>
        <w:t>Jednoho krásného zimního dne otevřela Madlenka okno od své ložnice.</w:t>
      </w:r>
    </w:p>
    <w:p w:rsidR="003D09D8" w:rsidRPr="003D09D8" w:rsidRDefault="003D09D8" w:rsidP="003D09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Ostatní žáci, kteří přebírají slovo musí již před každou větu přidat </w:t>
      </w:r>
      <w:proofErr w:type="gramStart"/>
      <w:r>
        <w:rPr>
          <w:rFonts w:ascii="Times New Roman" w:hAnsi="Times New Roman" w:cs="Times New Roman"/>
        </w:rPr>
        <w:t>spojení ,,</w:t>
      </w:r>
      <w:r w:rsidRPr="003D09D8">
        <w:rPr>
          <w:rFonts w:ascii="Times New Roman" w:hAnsi="Times New Roman" w:cs="Times New Roman"/>
          <w:i/>
          <w:iCs/>
        </w:rPr>
        <w:t>A</w:t>
      </w:r>
      <w:proofErr w:type="gramEnd"/>
      <w:r w:rsidRPr="003D09D8">
        <w:rPr>
          <w:rFonts w:ascii="Times New Roman" w:hAnsi="Times New Roman" w:cs="Times New Roman"/>
          <w:i/>
          <w:iCs/>
        </w:rPr>
        <w:t xml:space="preserve"> naštěstí </w:t>
      </w:r>
      <w:r>
        <w:rPr>
          <w:rFonts w:ascii="Times New Roman" w:hAnsi="Times New Roman" w:cs="Times New Roman"/>
        </w:rPr>
        <w:t xml:space="preserve">nebo </w:t>
      </w:r>
      <w:r>
        <w:rPr>
          <w:rFonts w:ascii="Times New Roman" w:hAnsi="Times New Roman" w:cs="Times New Roman"/>
          <w:i/>
          <w:iCs/>
        </w:rPr>
        <w:t>A</w:t>
      </w:r>
      <w:r w:rsidRPr="003D09D8">
        <w:rPr>
          <w:rFonts w:ascii="Times New Roman" w:hAnsi="Times New Roman" w:cs="Times New Roman"/>
          <w:i/>
          <w:iCs/>
        </w:rPr>
        <w:t xml:space="preserve"> naneštěstí</w:t>
      </w:r>
      <w:r>
        <w:rPr>
          <w:rFonts w:ascii="Times New Roman" w:hAnsi="Times New Roman" w:cs="Times New Roman"/>
          <w:i/>
          <w:iCs/>
        </w:rPr>
        <w:t xml:space="preserve">“ </w:t>
      </w:r>
    </w:p>
    <w:p w:rsidR="003D09D8" w:rsidRDefault="003D09D8" w:rsidP="003D09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Tímto navazují na příběh</w:t>
      </w:r>
      <w:r w:rsidR="001F38B4">
        <w:rPr>
          <w:rFonts w:ascii="Times New Roman" w:hAnsi="Times New Roman" w:cs="Times New Roman"/>
        </w:rPr>
        <w:t xml:space="preserve"> a doplňují jej</w:t>
      </w:r>
      <w:r>
        <w:rPr>
          <w:rFonts w:ascii="Times New Roman" w:hAnsi="Times New Roman" w:cs="Times New Roman"/>
        </w:rPr>
        <w:t xml:space="preserve">, </w:t>
      </w:r>
      <w:r w:rsidR="001F38B4">
        <w:rPr>
          <w:rFonts w:ascii="Times New Roman" w:hAnsi="Times New Roman" w:cs="Times New Roman"/>
        </w:rPr>
        <w:t>každý přidá přibližně jednu větu, někdy může i dvě. V</w:t>
      </w:r>
      <w:r>
        <w:rPr>
          <w:rFonts w:ascii="Times New Roman" w:hAnsi="Times New Roman" w:cs="Times New Roman"/>
        </w:rPr>
        <w:t>ytváří kontrast v situacích, musejí být kreativní a přemýšlet tak, aby vytvořili situaci, která neztratí pointu příběhu.</w:t>
      </w:r>
    </w:p>
    <w:p w:rsidR="001F38B4" w:rsidRPr="003D09D8" w:rsidRDefault="001F38B4" w:rsidP="001F38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Vzniká tak tedy příběh:</w:t>
      </w:r>
      <w:r w:rsidRPr="001F38B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Jednoho krásného zimního dne otevřela Madlenka okno od své ložnice.</w:t>
      </w:r>
      <w:r>
        <w:rPr>
          <w:rFonts w:ascii="Times New Roman" w:hAnsi="Times New Roman" w:cs="Times New Roman"/>
          <w:i/>
          <w:iCs/>
        </w:rPr>
        <w:t xml:space="preserve"> A naneštěstí jí všechen sníh z okna spadl do postele. A naštěstí byla středa a každou středu maminka pere ložní prádlo…</w:t>
      </w:r>
    </w:p>
    <w:p w:rsidR="001F38B4" w:rsidRDefault="001F38B4" w:rsidP="003D09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Rozvoj kreativity, schopnost držet se logiky textu, spolupráce a návaznost na předchozí věty.</w:t>
      </w:r>
    </w:p>
    <w:p w:rsidR="003D09D8" w:rsidRPr="003D09D8" w:rsidRDefault="00E876D1" w:rsidP="003D09D8">
      <w:r w:rsidRPr="00E876D1">
        <w:lastRenderedPageBreak/>
        <w:drawing>
          <wp:anchor distT="0" distB="0" distL="114300" distR="114300" simplePos="0" relativeHeight="251660288" behindDoc="1" locked="0" layoutInCell="1" allowOverlap="1" wp14:anchorId="7426204D">
            <wp:simplePos x="0" y="0"/>
            <wp:positionH relativeFrom="column">
              <wp:posOffset>3387532</wp:posOffset>
            </wp:positionH>
            <wp:positionV relativeFrom="paragraph">
              <wp:posOffset>-563366</wp:posOffset>
            </wp:positionV>
            <wp:extent cx="2596551" cy="1335907"/>
            <wp:effectExtent l="0" t="0" r="0" b="0"/>
            <wp:wrapNone/>
            <wp:docPr id="4" name="Obrázek 4" descr="Obsah obrázku interiér, jídlo, sladký, zdobe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interiér, jídlo, sladký, zdobené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47" cy="1342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3EF" w:rsidRDefault="00D063EF" w:rsidP="00D063EF">
      <w:pPr>
        <w:rPr>
          <w:b/>
          <w:bCs/>
          <w:sz w:val="32"/>
          <w:szCs w:val="32"/>
        </w:rPr>
      </w:pPr>
      <w:r w:rsidRPr="001F2A21">
        <w:rPr>
          <w:b/>
          <w:bCs/>
          <w:sz w:val="32"/>
          <w:szCs w:val="32"/>
        </w:rPr>
        <w:t>„</w:t>
      </w:r>
      <w:r>
        <w:rPr>
          <w:b/>
          <w:bCs/>
          <w:sz w:val="32"/>
          <w:szCs w:val="32"/>
        </w:rPr>
        <w:t>Chleba (na chleba si dám)</w:t>
      </w:r>
      <w:r w:rsidRPr="001F2A21">
        <w:rPr>
          <w:b/>
          <w:bCs/>
          <w:sz w:val="32"/>
          <w:szCs w:val="32"/>
        </w:rPr>
        <w:t>“</w:t>
      </w:r>
      <w:r w:rsidR="00E876D1" w:rsidRPr="00E876D1">
        <w:rPr>
          <w:rFonts w:ascii="Helvetica" w:eastAsiaTheme="minorHAnsi" w:hAnsi="Helvetica" w:cs="Helvetica"/>
          <w:lang w:eastAsia="en-US"/>
        </w:rPr>
        <w:t xml:space="preserve"> </w:t>
      </w:r>
    </w:p>
    <w:p w:rsidR="0094237F" w:rsidRPr="0094237F" w:rsidRDefault="001F38B4" w:rsidP="009423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Zábavná hra na paměť</w:t>
      </w:r>
      <w:r w:rsidR="0094237F">
        <w:rPr>
          <w:rFonts w:ascii="Times New Roman" w:hAnsi="Times New Roman" w:cs="Times New Roman"/>
        </w:rPr>
        <w:t>, pro rozehřátí na začátek hodiny</w:t>
      </w:r>
    </w:p>
    <w:p w:rsidR="001F38B4" w:rsidRDefault="0094237F" w:rsidP="001F38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Hra začíná větou: </w:t>
      </w:r>
      <w:r w:rsidRPr="0094237F">
        <w:rPr>
          <w:rFonts w:ascii="Times New Roman" w:hAnsi="Times New Roman" w:cs="Times New Roman"/>
          <w:i/>
          <w:iCs/>
        </w:rPr>
        <w:t>Dám si chleba s</w:t>
      </w:r>
      <w:r>
        <w:rPr>
          <w:rFonts w:ascii="Times New Roman" w:hAnsi="Times New Roman" w:cs="Times New Roman"/>
        </w:rPr>
        <w:t xml:space="preserve">… následně může žák doplnit cokoliv ho napadne, </w:t>
      </w:r>
      <w:r w:rsidR="00476769">
        <w:rPr>
          <w:rFonts w:ascii="Times New Roman" w:hAnsi="Times New Roman" w:cs="Times New Roman"/>
        </w:rPr>
        <w:t>poté předává slovo někomu jinému, ten má za úkol zopakovat suroviny, které již na chlebu máme a přidat jednu svou.</w:t>
      </w:r>
    </w:p>
    <w:p w:rsidR="00476769" w:rsidRDefault="00476769" w:rsidP="001F38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Takto se dostáváme klidně i ke 40 surovinám na chlebu a žáci si je musí všechny pamatovat, a to nejen opakováním.</w:t>
      </w:r>
    </w:p>
    <w:p w:rsidR="00476769" w:rsidRDefault="00476769" w:rsidP="001F38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Jakmile řekneme poslední surovinu na náš </w:t>
      </w:r>
      <w:proofErr w:type="gramStart"/>
      <w:r>
        <w:rPr>
          <w:rFonts w:ascii="Times New Roman" w:hAnsi="Times New Roman" w:cs="Times New Roman"/>
        </w:rPr>
        <w:t>ch</w:t>
      </w:r>
      <w:r w:rsidR="00E876D1" w:rsidRPr="00E876D1">
        <w:rPr>
          <w:noProof/>
        </w:rPr>
        <w:t xml:space="preserve"> </w:t>
      </w:r>
      <w:r w:rsidR="00E876D1" w:rsidRPr="00E876D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léb</w:t>
      </w:r>
      <w:proofErr w:type="spellEnd"/>
      <w:proofErr w:type="gramEnd"/>
      <w:r>
        <w:rPr>
          <w:rFonts w:ascii="Times New Roman" w:hAnsi="Times New Roman" w:cs="Times New Roman"/>
        </w:rPr>
        <w:t xml:space="preserve">, poslední </w:t>
      </w:r>
      <w:r w:rsidR="008F532F">
        <w:rPr>
          <w:rFonts w:ascii="Times New Roman" w:hAnsi="Times New Roman" w:cs="Times New Roman"/>
        </w:rPr>
        <w:t xml:space="preserve">žák </w:t>
      </w:r>
      <w:r>
        <w:rPr>
          <w:rFonts w:ascii="Times New Roman" w:hAnsi="Times New Roman" w:cs="Times New Roman"/>
        </w:rPr>
        <w:t xml:space="preserve">dovrší náš SANDWICH chlebem navrch. Tímto se hra ukončí a na závěr mají žáci za úkol náš celý </w:t>
      </w:r>
      <w:proofErr w:type="spellStart"/>
      <w:r>
        <w:rPr>
          <w:rFonts w:ascii="Times New Roman" w:hAnsi="Times New Roman" w:cs="Times New Roman"/>
        </w:rPr>
        <w:t>sandwich</w:t>
      </w:r>
      <w:proofErr w:type="spellEnd"/>
      <w:r>
        <w:rPr>
          <w:rFonts w:ascii="Times New Roman" w:hAnsi="Times New Roman" w:cs="Times New Roman"/>
        </w:rPr>
        <w:t xml:space="preserve"> nakreslit, aby byli vidět jednotlivé suroviny</w:t>
      </w:r>
      <w:r w:rsidR="00782891">
        <w:rPr>
          <w:rFonts w:ascii="Times New Roman" w:hAnsi="Times New Roman" w:cs="Times New Roman"/>
        </w:rPr>
        <w:t xml:space="preserve">. Tímto </w:t>
      </w:r>
      <w:r w:rsidR="008F532F">
        <w:rPr>
          <w:rFonts w:ascii="Times New Roman" w:hAnsi="Times New Roman" w:cs="Times New Roman"/>
        </w:rPr>
        <w:t xml:space="preserve">komplexněji </w:t>
      </w:r>
      <w:r w:rsidR="00782891">
        <w:rPr>
          <w:rFonts w:ascii="Times New Roman" w:hAnsi="Times New Roman" w:cs="Times New Roman"/>
        </w:rPr>
        <w:t>ov</w:t>
      </w:r>
      <w:r w:rsidR="008F532F">
        <w:rPr>
          <w:rFonts w:ascii="Times New Roman" w:hAnsi="Times New Roman" w:cs="Times New Roman"/>
        </w:rPr>
        <w:t>ěřujeme paměť i z jiného úhlu než jen opakování slov.</w:t>
      </w:r>
    </w:p>
    <w:p w:rsidR="008F532F" w:rsidRPr="001F38B4" w:rsidRDefault="008F532F" w:rsidP="008F532F">
      <w:pPr>
        <w:pStyle w:val="Odstavecseseznamem"/>
        <w:rPr>
          <w:rFonts w:ascii="Times New Roman" w:hAnsi="Times New Roman" w:cs="Times New Roman"/>
        </w:rPr>
      </w:pPr>
    </w:p>
    <w:p w:rsidR="00D063EF" w:rsidRDefault="00D063EF" w:rsidP="00D063EF">
      <w:pPr>
        <w:rPr>
          <w:b/>
          <w:bCs/>
          <w:sz w:val="32"/>
          <w:szCs w:val="32"/>
        </w:rPr>
      </w:pPr>
      <w:r w:rsidRPr="001F2A21">
        <w:rPr>
          <w:b/>
          <w:bCs/>
          <w:sz w:val="32"/>
          <w:szCs w:val="32"/>
        </w:rPr>
        <w:t>„</w:t>
      </w:r>
      <w:r>
        <w:rPr>
          <w:b/>
          <w:bCs/>
          <w:sz w:val="32"/>
          <w:szCs w:val="32"/>
        </w:rPr>
        <w:t>Příběh po slově</w:t>
      </w:r>
      <w:r w:rsidRPr="001F2A21">
        <w:rPr>
          <w:b/>
          <w:bCs/>
          <w:sz w:val="32"/>
          <w:szCs w:val="32"/>
        </w:rPr>
        <w:t>“</w:t>
      </w:r>
    </w:p>
    <w:p w:rsidR="008F532F" w:rsidRPr="008F532F" w:rsidRDefault="008F532F" w:rsidP="008F532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</w:rPr>
        <w:t>S žáky vytváříme příběh. Každý řekne jedno slovo a podle pořadí každý něco do našeho příběhu doplní. Vznikají obohacená souvětí a tím i náš příběh. Ten může, ale nemusí být tematický (například Vánoční)</w:t>
      </w:r>
    </w:p>
    <w:p w:rsidR="008F532F" w:rsidRPr="008F532F" w:rsidRDefault="008F532F" w:rsidP="008F532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F532F">
        <w:rPr>
          <w:rFonts w:ascii="Times New Roman" w:hAnsi="Times New Roman" w:cs="Times New Roman"/>
          <w:i/>
          <w:iCs/>
        </w:rPr>
        <w:t>Byl, jednou, jeden, malý, trpaslík, který….</w:t>
      </w:r>
    </w:p>
    <w:p w:rsidR="008F532F" w:rsidRPr="008F532F" w:rsidRDefault="008F532F" w:rsidP="008F532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</w:rPr>
        <w:t>Každý z žáků má jinou představivost a může příběh odklonit úplně jiným směrem a my můžeme krásně pozorovat rozmanitost a různorodost nápadů a myšlenek</w:t>
      </w:r>
    </w:p>
    <w:p w:rsidR="008F532F" w:rsidRPr="008F532F" w:rsidRDefault="00E876D1" w:rsidP="008F532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876D1">
        <w:rPr>
          <w:rFonts w:ascii="Apple Color Emoji" w:hAnsi="Apple Color Emoji" w:cs="Apple Color Emoji"/>
          <w:b/>
          <w:bCs/>
          <w:sz w:val="144"/>
          <w:szCs w:val="144"/>
        </w:rPr>
        <w:drawing>
          <wp:anchor distT="0" distB="0" distL="114300" distR="114300" simplePos="0" relativeHeight="251662336" behindDoc="1" locked="0" layoutInCell="1" allowOverlap="1" wp14:anchorId="4A1EFD9A">
            <wp:simplePos x="0" y="0"/>
            <wp:positionH relativeFrom="column">
              <wp:posOffset>3207517</wp:posOffset>
            </wp:positionH>
            <wp:positionV relativeFrom="paragraph">
              <wp:posOffset>455271</wp:posOffset>
            </wp:positionV>
            <wp:extent cx="1600200" cy="1993900"/>
            <wp:effectExtent l="260350" t="361950" r="209550" b="3619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54777">
                      <a:off x="0" y="0"/>
                      <a:ext cx="16002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32F">
        <w:rPr>
          <w:rFonts w:ascii="Times New Roman" w:hAnsi="Times New Roman" w:cs="Times New Roman"/>
        </w:rPr>
        <w:t xml:space="preserve">Příběh můžeme bud jen vytvářet </w:t>
      </w:r>
      <w:r w:rsidR="001A5556">
        <w:rPr>
          <w:rFonts w:ascii="Times New Roman" w:hAnsi="Times New Roman" w:cs="Times New Roman"/>
        </w:rPr>
        <w:t>anebo</w:t>
      </w:r>
      <w:r w:rsidR="008F532F">
        <w:rPr>
          <w:rFonts w:ascii="Times New Roman" w:hAnsi="Times New Roman" w:cs="Times New Roman"/>
        </w:rPr>
        <w:t xml:space="preserve"> si hru ztížit i tak, že si budeme muset předchozí slova pamatovat a před tím, než přidáme svou část musíme zopakovat příběh od začátku a následně na něj navázat.</w:t>
      </w:r>
    </w:p>
    <w:p w:rsidR="008F532F" w:rsidRPr="001A5556" w:rsidRDefault="001A5556" w:rsidP="008F532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</w:rPr>
        <w:t>Je to jedna z nejoblíbenějších her a vím, že se to zdá nemožné, ale děti si pamatují příběhy, které ONI vymýšlí!</w:t>
      </w:r>
    </w:p>
    <w:p w:rsidR="001A5556" w:rsidRPr="008F532F" w:rsidRDefault="001A5556" w:rsidP="008F532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</w:rPr>
        <w:t>Rozvoj kreativity a paměti</w:t>
      </w:r>
    </w:p>
    <w:p w:rsidR="008F532F" w:rsidRPr="008F532F" w:rsidRDefault="008F532F" w:rsidP="008F532F">
      <w:pPr>
        <w:rPr>
          <w:b/>
          <w:bCs/>
          <w:sz w:val="32"/>
          <w:szCs w:val="32"/>
        </w:rPr>
      </w:pPr>
    </w:p>
    <w:p w:rsidR="00D063EF" w:rsidRDefault="00D063EF" w:rsidP="00D063EF">
      <w:pPr>
        <w:rPr>
          <w:b/>
          <w:bCs/>
          <w:sz w:val="32"/>
          <w:szCs w:val="32"/>
        </w:rPr>
      </w:pPr>
      <w:r w:rsidRPr="001F2A21">
        <w:rPr>
          <w:b/>
          <w:bCs/>
          <w:sz w:val="32"/>
          <w:szCs w:val="32"/>
        </w:rPr>
        <w:t>„</w:t>
      </w:r>
      <w:r>
        <w:rPr>
          <w:b/>
          <w:bCs/>
          <w:sz w:val="32"/>
          <w:szCs w:val="32"/>
        </w:rPr>
        <w:t>Tužku předávám s/bez</w:t>
      </w:r>
      <w:r w:rsidRPr="001F2A21">
        <w:rPr>
          <w:b/>
          <w:bCs/>
          <w:sz w:val="32"/>
          <w:szCs w:val="32"/>
        </w:rPr>
        <w:t>“</w:t>
      </w:r>
      <w:r w:rsidR="008C4A9E">
        <w:rPr>
          <w:b/>
          <w:bCs/>
          <w:sz w:val="32"/>
          <w:szCs w:val="32"/>
        </w:rPr>
        <w:t xml:space="preserve"> (video)</w:t>
      </w:r>
      <w:r w:rsidR="00E876D1" w:rsidRPr="00E876D1">
        <w:t xml:space="preserve"> </w:t>
      </w:r>
      <w:r w:rsidR="00E876D1" w:rsidRPr="00E876D1">
        <w:rPr>
          <w:noProof/>
        </w:rPr>
        <w:t xml:space="preserve"> </w:t>
      </w:r>
    </w:p>
    <w:p w:rsidR="001A5556" w:rsidRDefault="001A5556" w:rsidP="001A55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hra je ideální pro prezenční formu, ale mně fungovala skvěle i na online hodinách</w:t>
      </w:r>
    </w:p>
    <w:p w:rsidR="001A5556" w:rsidRDefault="001A5556" w:rsidP="001A55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 si určím jeden symbol (může to být slovo, obličej, gesto, pohyb, cokoliv…)</w:t>
      </w:r>
    </w:p>
    <w:p w:rsidR="001A5556" w:rsidRDefault="001A5556" w:rsidP="001A55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Všichni si před sebe dáme tužku abychom simulovali její podávání.</w:t>
      </w:r>
    </w:p>
    <w:p w:rsidR="001A5556" w:rsidRDefault="001A5556" w:rsidP="001A55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Mám dvě možnosti, bud podávat tužku S (se symbolem, tím že jej při jeho předávání ukážu/předvedu) nebo BEZ (bez symbolu, tím, že jej při předání neukážu/nepředvedu</w:t>
      </w:r>
      <w:r w:rsidRPr="001A5556">
        <w:rPr>
          <w:rFonts w:ascii="Times New Roman" w:hAnsi="Times New Roman" w:cs="Times New Roman"/>
        </w:rPr>
        <w:t>)</w:t>
      </w:r>
    </w:p>
    <w:p w:rsidR="001A5556" w:rsidRDefault="001A5556" w:rsidP="001A55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Příklad: Já jsem si vybrala jako svůj symbol ÚSMĚV. Jakmile budu předávat tužku a usměji se u toho, </w:t>
      </w:r>
      <w:proofErr w:type="gramStart"/>
      <w:r>
        <w:rPr>
          <w:rFonts w:ascii="Times New Roman" w:hAnsi="Times New Roman" w:cs="Times New Roman"/>
        </w:rPr>
        <w:t>řeknu ,,Předávám</w:t>
      </w:r>
      <w:proofErr w:type="gramEnd"/>
      <w:r>
        <w:rPr>
          <w:rFonts w:ascii="Times New Roman" w:hAnsi="Times New Roman" w:cs="Times New Roman"/>
        </w:rPr>
        <w:t xml:space="preserve"> tužku S“. Žák si tužku převezme a </w:t>
      </w:r>
      <w:proofErr w:type="gramStart"/>
      <w:r>
        <w:rPr>
          <w:rFonts w:ascii="Times New Roman" w:hAnsi="Times New Roman" w:cs="Times New Roman"/>
        </w:rPr>
        <w:t>odpoví ,,Já</w:t>
      </w:r>
      <w:proofErr w:type="gramEnd"/>
      <w:r>
        <w:rPr>
          <w:rFonts w:ascii="Times New Roman" w:hAnsi="Times New Roman" w:cs="Times New Roman"/>
        </w:rPr>
        <w:t xml:space="preserve"> si přebírám, tužku S a předávám tužku BEZ“ (samozřejmě tyto fráze může měnit podle toho co si myslí)</w:t>
      </w:r>
    </w:p>
    <w:p w:rsidR="001A5556" w:rsidRDefault="001A5556" w:rsidP="001A55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Žáci mají za úkol předávat si tužku, zkoušet symboly, pozorovat okolí, co kdo </w:t>
      </w:r>
      <w:proofErr w:type="gramStart"/>
      <w:r>
        <w:rPr>
          <w:rFonts w:ascii="Times New Roman" w:hAnsi="Times New Roman" w:cs="Times New Roman"/>
        </w:rPr>
        <w:t>dělá</w:t>
      </w:r>
      <w:proofErr w:type="gramEnd"/>
      <w:r>
        <w:rPr>
          <w:rFonts w:ascii="Times New Roman" w:hAnsi="Times New Roman" w:cs="Times New Roman"/>
        </w:rPr>
        <w:t xml:space="preserve"> když je S a co kdo dělá, když je BEZ a cílem je přijít na </w:t>
      </w:r>
      <w:r w:rsidR="008C4A9E">
        <w:rPr>
          <w:rFonts w:ascii="Times New Roman" w:hAnsi="Times New Roman" w:cs="Times New Roman"/>
        </w:rPr>
        <w:t>můj SYMBOL.</w:t>
      </w:r>
    </w:p>
    <w:p w:rsidR="008C4A9E" w:rsidRDefault="008C4A9E" w:rsidP="001A55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Ti</w:t>
      </w:r>
      <w:proofErr w:type="gramEnd"/>
      <w:r>
        <w:rPr>
          <w:rFonts w:ascii="Times New Roman" w:hAnsi="Times New Roman" w:cs="Times New Roman"/>
        </w:rPr>
        <w:t xml:space="preserve"> kteří symbol uhádnou nechávají si jej pro sebe a pokračují ve hře</w:t>
      </w:r>
    </w:p>
    <w:p w:rsidR="008C4A9E" w:rsidRDefault="008C4A9E" w:rsidP="008C4A9E">
      <w:pPr>
        <w:pStyle w:val="Odstavecseseznamem"/>
        <w:rPr>
          <w:rFonts w:ascii="Times New Roman" w:hAnsi="Times New Roman" w:cs="Times New Roman"/>
        </w:rPr>
      </w:pPr>
    </w:p>
    <w:p w:rsidR="008C4A9E" w:rsidRDefault="008C4A9E" w:rsidP="008C4A9E">
      <w:pPr>
        <w:rPr>
          <w:b/>
          <w:bCs/>
          <w:sz w:val="32"/>
          <w:szCs w:val="32"/>
        </w:rPr>
      </w:pPr>
      <w:r w:rsidRPr="001F2A21">
        <w:rPr>
          <w:b/>
          <w:bCs/>
          <w:sz w:val="32"/>
          <w:szCs w:val="32"/>
        </w:rPr>
        <w:t>„</w:t>
      </w:r>
      <w:proofErr w:type="spellStart"/>
      <w:r>
        <w:rPr>
          <w:b/>
          <w:bCs/>
          <w:sz w:val="32"/>
          <w:szCs w:val="32"/>
        </w:rPr>
        <w:t>ťup</w:t>
      </w:r>
      <w:proofErr w:type="spellEnd"/>
      <w:r>
        <w:rPr>
          <w:b/>
          <w:bCs/>
          <w:sz w:val="32"/>
          <w:szCs w:val="32"/>
        </w:rPr>
        <w:t xml:space="preserve">, </w:t>
      </w:r>
      <w:proofErr w:type="spellStart"/>
      <w:r>
        <w:rPr>
          <w:b/>
          <w:bCs/>
          <w:sz w:val="32"/>
          <w:szCs w:val="32"/>
        </w:rPr>
        <w:t>ťup</w:t>
      </w:r>
      <w:proofErr w:type="spellEnd"/>
      <w:r>
        <w:rPr>
          <w:b/>
          <w:bCs/>
          <w:sz w:val="32"/>
          <w:szCs w:val="32"/>
        </w:rPr>
        <w:t xml:space="preserve">, </w:t>
      </w:r>
      <w:proofErr w:type="spellStart"/>
      <w:r>
        <w:rPr>
          <w:b/>
          <w:bCs/>
          <w:sz w:val="32"/>
          <w:szCs w:val="32"/>
        </w:rPr>
        <w:t>ťup</w:t>
      </w:r>
      <w:proofErr w:type="spellEnd"/>
      <w:r>
        <w:rPr>
          <w:b/>
          <w:bCs/>
          <w:sz w:val="32"/>
          <w:szCs w:val="32"/>
        </w:rPr>
        <w:t xml:space="preserve">, </w:t>
      </w:r>
      <w:proofErr w:type="spellStart"/>
      <w:r>
        <w:rPr>
          <w:b/>
          <w:bCs/>
          <w:sz w:val="32"/>
          <w:szCs w:val="32"/>
        </w:rPr>
        <w:t>ťup</w:t>
      </w:r>
      <w:proofErr w:type="spellEnd"/>
      <w:r>
        <w:rPr>
          <w:b/>
          <w:bCs/>
          <w:sz w:val="32"/>
          <w:szCs w:val="32"/>
        </w:rPr>
        <w:t xml:space="preserve">, </w:t>
      </w:r>
      <w:proofErr w:type="spellStart"/>
      <w:r>
        <w:rPr>
          <w:b/>
          <w:bCs/>
          <w:sz w:val="32"/>
          <w:szCs w:val="32"/>
        </w:rPr>
        <w:t>ťu</w:t>
      </w:r>
      <w:r>
        <w:rPr>
          <w:b/>
          <w:bCs/>
          <w:sz w:val="32"/>
          <w:szCs w:val="32"/>
        </w:rPr>
        <w:t>i</w:t>
      </w:r>
      <w:proofErr w:type="spellEnd"/>
      <w:r w:rsidRPr="001F2A21">
        <w:rPr>
          <w:b/>
          <w:bCs/>
          <w:sz w:val="32"/>
          <w:szCs w:val="32"/>
        </w:rPr>
        <w:t>“</w:t>
      </w:r>
      <w:r>
        <w:rPr>
          <w:b/>
          <w:bCs/>
          <w:sz w:val="32"/>
          <w:szCs w:val="32"/>
        </w:rPr>
        <w:t xml:space="preserve"> (video)</w:t>
      </w:r>
    </w:p>
    <w:p w:rsidR="008C4A9E" w:rsidRPr="008C4A9E" w:rsidRDefault="008C4A9E" w:rsidP="008C4A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8C4A9E">
        <w:rPr>
          <w:rFonts w:ascii="Times New Roman" w:hAnsi="Times New Roman" w:cs="Times New Roman"/>
        </w:rPr>
        <w:t xml:space="preserve">Hra </w:t>
      </w:r>
      <w:r>
        <w:rPr>
          <w:rFonts w:ascii="Times New Roman" w:hAnsi="Times New Roman" w:cs="Times New Roman"/>
        </w:rPr>
        <w:t>s prakticky podobným postupem jako předchozí.</w:t>
      </w:r>
    </w:p>
    <w:p w:rsidR="008C4A9E" w:rsidRPr="008C4A9E" w:rsidRDefault="008C4A9E" w:rsidP="008C4A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Žák pracuje s rukou (ukázka na videu) a má za úkol přijít na správné řešení a symbol</w:t>
      </w:r>
    </w:p>
    <w:p w:rsidR="008C4A9E" w:rsidRPr="008C4A9E" w:rsidRDefault="008C4A9E" w:rsidP="008C4A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Rozvoj pozornosti, všímavosti</w:t>
      </w:r>
    </w:p>
    <w:p w:rsidR="008C4A9E" w:rsidRPr="008C4A9E" w:rsidRDefault="008C4A9E" w:rsidP="008C4A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</w:rPr>
      </w:pPr>
      <w:r w:rsidRPr="008C4A9E">
        <w:rPr>
          <w:rFonts w:ascii="Times New Roman" w:hAnsi="Times New Roman" w:cs="Times New Roman"/>
          <w:b/>
          <w:bCs/>
          <w:i/>
          <w:iCs/>
        </w:rPr>
        <w:t>Řešení je:</w:t>
      </w:r>
      <w:r w:rsidRPr="008C4A9E">
        <w:rPr>
          <w:rFonts w:ascii="Times New Roman" w:hAnsi="Times New Roman" w:cs="Times New Roman"/>
          <w:i/>
          <w:iCs/>
        </w:rPr>
        <w:t xml:space="preserve"> složení rukou po dokončení práce s rukou</w:t>
      </w:r>
    </w:p>
    <w:p w:rsidR="008C4A9E" w:rsidRPr="008C4A9E" w:rsidRDefault="008C4A9E" w:rsidP="008C4A9E">
      <w:pPr>
        <w:pStyle w:val="Odstavecseseznamem"/>
        <w:rPr>
          <w:rFonts w:ascii="Times New Roman" w:hAnsi="Times New Roman" w:cs="Times New Roman"/>
        </w:rPr>
      </w:pPr>
    </w:p>
    <w:p w:rsidR="00D063EF" w:rsidRPr="00E876D1" w:rsidRDefault="00E876D1" w:rsidP="00D063EF">
      <w:pPr>
        <w:rPr>
          <w:b/>
          <w:bCs/>
          <w:sz w:val="144"/>
          <w:szCs w:val="144"/>
        </w:rPr>
      </w:pPr>
      <w:r w:rsidRPr="00E876D1">
        <w:rPr>
          <w:rFonts w:ascii="Apple Color Emoji" w:hAnsi="Apple Color Emoji" w:cs="Apple Color Emoji"/>
          <w:b/>
          <w:bCs/>
          <w:sz w:val="144"/>
          <w:szCs w:val="144"/>
        </w:rPr>
        <w:lastRenderedPageBreak/>
        <w:drawing>
          <wp:anchor distT="0" distB="0" distL="114300" distR="114300" simplePos="0" relativeHeight="251663360" behindDoc="1" locked="0" layoutInCell="1" allowOverlap="1" wp14:anchorId="7E3AA1B8">
            <wp:simplePos x="0" y="0"/>
            <wp:positionH relativeFrom="column">
              <wp:posOffset>2763376</wp:posOffset>
            </wp:positionH>
            <wp:positionV relativeFrom="paragraph">
              <wp:posOffset>-802029</wp:posOffset>
            </wp:positionV>
            <wp:extent cx="3012187" cy="1441809"/>
            <wp:effectExtent l="0" t="0" r="0" b="635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187" cy="1441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3EF" w:rsidRPr="001F2A21">
        <w:rPr>
          <w:b/>
          <w:bCs/>
          <w:sz w:val="32"/>
          <w:szCs w:val="32"/>
        </w:rPr>
        <w:t>„</w:t>
      </w:r>
      <w:r w:rsidR="00D063EF">
        <w:rPr>
          <w:b/>
          <w:bCs/>
          <w:sz w:val="32"/>
          <w:szCs w:val="32"/>
        </w:rPr>
        <w:t>Vidím/nevidím hvězdy</w:t>
      </w:r>
      <w:r w:rsidR="00D063EF" w:rsidRPr="001F2A21">
        <w:rPr>
          <w:b/>
          <w:bCs/>
          <w:sz w:val="32"/>
          <w:szCs w:val="32"/>
        </w:rPr>
        <w:t>“</w:t>
      </w:r>
      <w:r w:rsidR="008C4A9E">
        <w:rPr>
          <w:b/>
          <w:bCs/>
          <w:sz w:val="32"/>
          <w:szCs w:val="32"/>
        </w:rPr>
        <w:t xml:space="preserve"> </w:t>
      </w:r>
      <w:r w:rsidR="008C4A9E">
        <w:rPr>
          <w:b/>
          <w:bCs/>
          <w:sz w:val="32"/>
          <w:szCs w:val="32"/>
        </w:rPr>
        <w:t>(video)</w:t>
      </w:r>
      <w:r w:rsidRPr="00E876D1">
        <w:t xml:space="preserve"> </w:t>
      </w:r>
      <w:r w:rsidRPr="00E876D1">
        <w:rPr>
          <w:noProof/>
        </w:rPr>
        <w:t xml:space="preserve"> </w:t>
      </w:r>
    </w:p>
    <w:p w:rsidR="008C4A9E" w:rsidRPr="008C4A9E" w:rsidRDefault="008C4A9E" w:rsidP="008C4A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</w:rPr>
        <w:t>Opět, tato hra má stejný princip jako dvě předchozí a mezi žáky je velice oblíbená.</w:t>
      </w:r>
    </w:p>
    <w:p w:rsidR="008D6FF2" w:rsidRPr="008D6FF2" w:rsidRDefault="008C4A9E" w:rsidP="008C4A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</w:rPr>
        <w:t>Máme prstýnek, který je předáván po kruhu (v distanční formě můžeme předvést tak, že si každý připraví kroužek, prstýnek nebo náramek před sebe a vezme si jej až na něj přijde řada)</w:t>
      </w:r>
    </w:p>
    <w:p w:rsidR="008C4A9E" w:rsidRPr="008D6FF2" w:rsidRDefault="008D6FF2" w:rsidP="008C4A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</w:rPr>
        <w:t xml:space="preserve">Jakmile si převezmeme prstýnek podíváme se skrz něj na nebe a řekneme bud </w:t>
      </w:r>
      <w:r w:rsidRPr="008D6FF2">
        <w:rPr>
          <w:rFonts w:ascii="Times New Roman" w:hAnsi="Times New Roman" w:cs="Times New Roman"/>
          <w:b/>
          <w:bCs/>
        </w:rPr>
        <w:t>VIDÍM/NEVIDÍM</w:t>
      </w:r>
      <w:r>
        <w:rPr>
          <w:rFonts w:ascii="Times New Roman" w:hAnsi="Times New Roman" w:cs="Times New Roman"/>
        </w:rPr>
        <w:t xml:space="preserve"> HVĚZDY.</w:t>
      </w:r>
    </w:p>
    <w:p w:rsidR="008D6FF2" w:rsidRPr="008D6FF2" w:rsidRDefault="008D6FF2" w:rsidP="008C4A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</w:rPr>
        <w:t>Opět je určen nějaký symbol, na který musejí žáci přijít.</w:t>
      </w:r>
    </w:p>
    <w:p w:rsidR="008D6FF2" w:rsidRPr="008D6FF2" w:rsidRDefault="008D6FF2" w:rsidP="008D6FF2">
      <w:pPr>
        <w:pStyle w:val="Odstavecseseznamem"/>
        <w:rPr>
          <w:rFonts w:ascii="Times New Roman" w:hAnsi="Times New Roman" w:cs="Times New Roman"/>
          <w:b/>
          <w:bCs/>
          <w:sz w:val="32"/>
          <w:szCs w:val="32"/>
        </w:rPr>
      </w:pPr>
    </w:p>
    <w:p w:rsidR="008D6FF2" w:rsidRPr="008D6FF2" w:rsidRDefault="008D6FF2" w:rsidP="008C4A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D6FF2">
        <w:rPr>
          <w:rFonts w:ascii="Times New Roman" w:hAnsi="Times New Roman" w:cs="Times New Roman"/>
          <w:b/>
          <w:bCs/>
          <w:i/>
          <w:iCs/>
        </w:rPr>
        <w:t>Řešení je:</w:t>
      </w:r>
      <w:r w:rsidRPr="008D6FF2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Vidím hvězdy pouze v případě, že </w:t>
      </w:r>
      <w:r w:rsidRPr="008D6FF2">
        <w:rPr>
          <w:rFonts w:ascii="Times New Roman" w:hAnsi="Times New Roman" w:cs="Times New Roman"/>
          <w:b/>
          <w:bCs/>
          <w:i/>
          <w:iCs/>
        </w:rPr>
        <w:t>poděkuji</w:t>
      </w:r>
      <w:r>
        <w:rPr>
          <w:rFonts w:ascii="Times New Roman" w:hAnsi="Times New Roman" w:cs="Times New Roman"/>
          <w:i/>
          <w:iCs/>
        </w:rPr>
        <w:t xml:space="preserve"> za předání prstýnku</w:t>
      </w:r>
    </w:p>
    <w:p w:rsidR="008D6FF2" w:rsidRPr="008D6FF2" w:rsidRDefault="008D6FF2" w:rsidP="008D6F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D6FF2">
        <w:rPr>
          <w:rFonts w:ascii="Times New Roman" w:hAnsi="Times New Roman" w:cs="Times New Roman"/>
        </w:rPr>
        <w:t xml:space="preserve">Tato hra </w:t>
      </w:r>
      <w:r>
        <w:rPr>
          <w:rFonts w:ascii="Times New Roman" w:hAnsi="Times New Roman" w:cs="Times New Roman"/>
        </w:rPr>
        <w:t>má výchovný charakter a nutí žáka přemýšlet nad situací, co kdo udělal…</w:t>
      </w:r>
    </w:p>
    <w:p w:rsidR="008D6FF2" w:rsidRDefault="008D6FF2" w:rsidP="00D063EF">
      <w:pPr>
        <w:rPr>
          <w:b/>
          <w:bCs/>
          <w:sz w:val="32"/>
          <w:szCs w:val="32"/>
        </w:rPr>
      </w:pPr>
    </w:p>
    <w:p w:rsidR="00D063EF" w:rsidRDefault="00D063EF" w:rsidP="00D063EF">
      <w:pPr>
        <w:rPr>
          <w:b/>
          <w:bCs/>
          <w:sz w:val="32"/>
          <w:szCs w:val="32"/>
        </w:rPr>
      </w:pPr>
      <w:r w:rsidRPr="001F2A21">
        <w:rPr>
          <w:b/>
          <w:bCs/>
          <w:sz w:val="32"/>
          <w:szCs w:val="32"/>
        </w:rPr>
        <w:t>„</w:t>
      </w:r>
      <w:r>
        <w:rPr>
          <w:b/>
          <w:bCs/>
          <w:sz w:val="32"/>
          <w:szCs w:val="32"/>
        </w:rPr>
        <w:t>Myslím si osobu, zvíře, rostlinu věc</w:t>
      </w:r>
      <w:r w:rsidRPr="001F2A21">
        <w:rPr>
          <w:b/>
          <w:bCs/>
          <w:sz w:val="32"/>
          <w:szCs w:val="32"/>
        </w:rPr>
        <w:t>“</w:t>
      </w:r>
    </w:p>
    <w:p w:rsidR="008D6FF2" w:rsidRDefault="005333F6" w:rsidP="005333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Vybereme jednoho žáka, který si myslí jednu věc, osobu, zvíře nebo rostlinu</w:t>
      </w:r>
    </w:p>
    <w:p w:rsidR="005333F6" w:rsidRDefault="005333F6" w:rsidP="005333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se ho ptáme na otázky, na které on může odpovědět pouze ANO-NE.</w:t>
      </w:r>
    </w:p>
    <w:p w:rsidR="005333F6" w:rsidRDefault="005333F6" w:rsidP="005333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Zprvu se ptáme na obecné věci (Je to zvíře? Jedná se o savce? Má srst? a později se dostáváme do středu dění.</w:t>
      </w:r>
    </w:p>
    <w:p w:rsidR="005333F6" w:rsidRDefault="005333F6" w:rsidP="005333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Žáci se v průběhu hry střídají. </w:t>
      </w:r>
    </w:p>
    <w:p w:rsidR="005333F6" w:rsidRPr="005333F6" w:rsidRDefault="005333F6" w:rsidP="005333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333F6">
        <w:rPr>
          <w:rFonts w:ascii="Times New Roman" w:hAnsi="Times New Roman" w:cs="Times New Roman"/>
        </w:rPr>
        <w:t xml:space="preserve">Valná většina žáků vybírala opravdu obtížnější postavy jako například </w:t>
      </w:r>
      <w:proofErr w:type="spellStart"/>
      <w:r w:rsidRPr="005333F6">
        <w:rPr>
          <w:rFonts w:ascii="Times New Roman" w:hAnsi="Times New Roman" w:cs="Times New Roman"/>
        </w:rPr>
        <w:t>Walt</w:t>
      </w:r>
      <w:proofErr w:type="spellEnd"/>
      <w:r w:rsidRPr="005333F6">
        <w:rPr>
          <w:rFonts w:ascii="Times New Roman" w:hAnsi="Times New Roman" w:cs="Times New Roman"/>
        </w:rPr>
        <w:t xml:space="preserve"> </w:t>
      </w:r>
      <w:proofErr w:type="spellStart"/>
      <w:r w:rsidRPr="005333F6">
        <w:rPr>
          <w:rFonts w:ascii="Times New Roman" w:hAnsi="Times New Roman" w:cs="Times New Roman"/>
        </w:rPr>
        <w:t>D</w:t>
      </w:r>
      <w:r w:rsidRPr="005333F6">
        <w:rPr>
          <w:rFonts w:ascii="Times New Roman" w:hAnsi="Times New Roman" w:cs="Times New Roman"/>
        </w:rPr>
        <w:t>isney</w:t>
      </w:r>
      <w:proofErr w:type="spellEnd"/>
      <w:r w:rsidRPr="005333F6">
        <w:rPr>
          <w:rFonts w:ascii="Times New Roman" w:hAnsi="Times New Roman" w:cs="Times New Roman"/>
        </w:rPr>
        <w:t xml:space="preserve">, </w:t>
      </w:r>
      <w:proofErr w:type="spellStart"/>
      <w:r w:rsidRPr="005333F6">
        <w:rPr>
          <w:rFonts w:ascii="Times New Roman" w:hAnsi="Times New Roman" w:cs="Times New Roman"/>
          <w:color w:val="202124"/>
        </w:rPr>
        <w:t>Frankenstein</w:t>
      </w:r>
      <w:proofErr w:type="spellEnd"/>
      <w:r>
        <w:rPr>
          <w:rFonts w:ascii="Times New Roman" w:hAnsi="Times New Roman" w:cs="Times New Roman"/>
          <w:color w:val="202124"/>
        </w:rPr>
        <w:t>, což znamená, že můžete zvolit i obtížnější variantu než jen se zvířaty.</w:t>
      </w:r>
    </w:p>
    <w:p w:rsidR="008D6FF2" w:rsidRPr="001F2A21" w:rsidRDefault="008D6FF2" w:rsidP="00D063EF">
      <w:pPr>
        <w:rPr>
          <w:b/>
          <w:bCs/>
          <w:sz w:val="32"/>
          <w:szCs w:val="32"/>
        </w:rPr>
      </w:pPr>
    </w:p>
    <w:p w:rsidR="00D063EF" w:rsidRDefault="00476769" w:rsidP="00D063EF">
      <w:pPr>
        <w:rPr>
          <w:b/>
          <w:bCs/>
          <w:sz w:val="32"/>
          <w:szCs w:val="32"/>
        </w:rPr>
      </w:pPr>
      <w:r w:rsidRPr="001F2A21">
        <w:rPr>
          <w:b/>
          <w:bCs/>
          <w:sz w:val="32"/>
          <w:szCs w:val="32"/>
        </w:rPr>
        <w:t>„</w:t>
      </w:r>
      <w:r>
        <w:rPr>
          <w:b/>
          <w:bCs/>
          <w:sz w:val="32"/>
          <w:szCs w:val="32"/>
        </w:rPr>
        <w:t>Reklamace</w:t>
      </w:r>
      <w:r w:rsidRPr="001F2A21">
        <w:rPr>
          <w:b/>
          <w:bCs/>
          <w:sz w:val="32"/>
          <w:szCs w:val="32"/>
        </w:rPr>
        <w:t>“</w:t>
      </w:r>
    </w:p>
    <w:p w:rsidR="005333F6" w:rsidRPr="005333F6" w:rsidRDefault="005333F6" w:rsidP="005333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333F6">
        <w:rPr>
          <w:rFonts w:ascii="Times New Roman" w:hAnsi="Times New Roman" w:cs="Times New Roman"/>
          <w:color w:val="000000"/>
          <w:shd w:val="clear" w:color="auto" w:fill="FFFFFF"/>
        </w:rPr>
        <w:t>Vyberou se 2 hráči</w:t>
      </w:r>
      <w:r>
        <w:rPr>
          <w:rFonts w:ascii="Times New Roman" w:hAnsi="Times New Roman" w:cs="Times New Roman"/>
          <w:color w:val="000000"/>
          <w:shd w:val="clear" w:color="auto" w:fill="FFFFFF"/>
        </w:rPr>
        <w:t>, jeden si zacpe uši nebo odejde z 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videohovoru</w:t>
      </w:r>
      <w:proofErr w:type="spellEnd"/>
    </w:p>
    <w:p w:rsidR="005333F6" w:rsidRPr="005333F6" w:rsidRDefault="005333F6" w:rsidP="005333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Ostatní</w:t>
      </w:r>
      <w:r w:rsidRPr="005333F6">
        <w:rPr>
          <w:rFonts w:ascii="Times New Roman" w:hAnsi="Times New Roman" w:cs="Times New Roman"/>
          <w:color w:val="000000"/>
          <w:shd w:val="clear" w:color="auto" w:fill="FFFFFF"/>
        </w:rPr>
        <w:t xml:space="preserve"> vymyslí nebo jim někdo vymyslí slovo. Každý hráč musí mít jiné slovo! </w:t>
      </w:r>
    </w:p>
    <w:p w:rsidR="005333F6" w:rsidRPr="005333F6" w:rsidRDefault="005333F6" w:rsidP="005333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333F6">
        <w:rPr>
          <w:rFonts w:ascii="Times New Roman" w:hAnsi="Times New Roman" w:cs="Times New Roman"/>
          <w:color w:val="000000"/>
          <w:shd w:val="clear" w:color="auto" w:fill="FFFFFF"/>
        </w:rPr>
        <w:t xml:space="preserve">Jeden hráč je prodávající druhý reklamuje. </w:t>
      </w:r>
    </w:p>
    <w:p w:rsidR="005333F6" w:rsidRPr="005333F6" w:rsidRDefault="005333F6" w:rsidP="005333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333F6">
        <w:rPr>
          <w:rFonts w:ascii="Times New Roman" w:hAnsi="Times New Roman" w:cs="Times New Roman"/>
          <w:color w:val="000000"/>
          <w:shd w:val="clear" w:color="auto" w:fill="FFFFFF"/>
        </w:rPr>
        <w:t xml:space="preserve">Prodavač se baví o svém zboží (slově) a reklamující se také baví o zboží (slově), které si koupil. Ale každý hráč má jiné slovo. </w:t>
      </w:r>
    </w:p>
    <w:p w:rsidR="005333F6" w:rsidRPr="003B6EE6" w:rsidRDefault="005333F6" w:rsidP="005333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333F6">
        <w:rPr>
          <w:rFonts w:ascii="Times New Roman" w:hAnsi="Times New Roman" w:cs="Times New Roman"/>
          <w:color w:val="000000"/>
          <w:shd w:val="clear" w:color="auto" w:fill="FFFFFF"/>
        </w:rPr>
        <w:t xml:space="preserve">Cílem hry je uhodnout, co má spoluhráč za slovo. </w:t>
      </w:r>
    </w:p>
    <w:p w:rsidR="003B6EE6" w:rsidRPr="005333F6" w:rsidRDefault="003B6EE6" w:rsidP="005333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Rozvoj představivosti, kreativity</w:t>
      </w:r>
    </w:p>
    <w:p w:rsidR="005333F6" w:rsidRPr="005333F6" w:rsidRDefault="005333F6" w:rsidP="00D063EF">
      <w:pPr>
        <w:rPr>
          <w:b/>
          <w:bCs/>
          <w:sz w:val="32"/>
          <w:szCs w:val="32"/>
        </w:rPr>
      </w:pPr>
    </w:p>
    <w:p w:rsidR="00476769" w:rsidRPr="001F2A21" w:rsidRDefault="00476769" w:rsidP="00476769">
      <w:pPr>
        <w:rPr>
          <w:b/>
          <w:bCs/>
          <w:sz w:val="32"/>
          <w:szCs w:val="32"/>
        </w:rPr>
      </w:pPr>
      <w:r w:rsidRPr="001F2A21">
        <w:rPr>
          <w:b/>
          <w:bCs/>
          <w:sz w:val="32"/>
          <w:szCs w:val="32"/>
        </w:rPr>
        <w:t>„</w:t>
      </w:r>
      <w:r>
        <w:rPr>
          <w:b/>
          <w:bCs/>
          <w:sz w:val="32"/>
          <w:szCs w:val="32"/>
        </w:rPr>
        <w:t>Číšník</w:t>
      </w:r>
      <w:r w:rsidRPr="001F2A21">
        <w:rPr>
          <w:b/>
          <w:bCs/>
          <w:sz w:val="32"/>
          <w:szCs w:val="32"/>
        </w:rPr>
        <w:t>“</w:t>
      </w:r>
    </w:p>
    <w:p w:rsidR="00D063EF" w:rsidRDefault="003B6EE6" w:rsidP="003B6E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B6EE6">
        <w:rPr>
          <w:rFonts w:ascii="Times New Roman" w:hAnsi="Times New Roman" w:cs="Times New Roman"/>
        </w:rPr>
        <w:t>Z žáků je vybrán jeden číšník a ostatní jsou hosté</w:t>
      </w:r>
      <w:r>
        <w:rPr>
          <w:rFonts w:ascii="Times New Roman" w:hAnsi="Times New Roman" w:cs="Times New Roman"/>
        </w:rPr>
        <w:t>. Je sehrána klasická scéna příchodu hostů, kteří si vybírají pokrm. (Pokud je žáků ve skupině málo, vybere si každý předkrm, hlavní chod, polévku, nápoj a dezert- Pokud je žáků ve skupině dost, každý si vybere pouze 2 věci)</w:t>
      </w:r>
    </w:p>
    <w:p w:rsidR="003B6EE6" w:rsidRDefault="003B6EE6" w:rsidP="003B6E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Hosté přednesou své objednávky a číšník bude mít za úkol si je zapamatovat.</w:t>
      </w:r>
    </w:p>
    <w:p w:rsidR="003B6EE6" w:rsidRDefault="003B6EE6" w:rsidP="003B6E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Následně má 3 minutky na to, sepsat si do připravených čtverečků (zasedacího pořádku u stolu) pokrmy, které si kdo objednal.</w:t>
      </w:r>
    </w:p>
    <w:p w:rsidR="003B6EE6" w:rsidRPr="003B6EE6" w:rsidRDefault="003B6EE6" w:rsidP="003B6E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Pokrmy poté přinese hostům tak, že</w:t>
      </w:r>
      <w:r w:rsidR="00A72FED">
        <w:rPr>
          <w:rFonts w:ascii="Times New Roman" w:hAnsi="Times New Roman" w:cs="Times New Roman"/>
        </w:rPr>
        <w:t xml:space="preserve"> se vytvoří scéna a číšník “podává- říká“ pokrmy, které si kdo objednal.</w:t>
      </w:r>
    </w:p>
    <w:p w:rsidR="00D063EF" w:rsidRPr="003B6EE6" w:rsidRDefault="00D063EF"/>
    <w:sectPr w:rsidR="00D063EF" w:rsidRPr="003B6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1B42BB"/>
    <w:multiLevelType w:val="hybridMultilevel"/>
    <w:tmpl w:val="82D4A288"/>
    <w:lvl w:ilvl="0" w:tplc="20B4225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EF"/>
    <w:rsid w:val="001A5556"/>
    <w:rsid w:val="001F38B4"/>
    <w:rsid w:val="0039190F"/>
    <w:rsid w:val="003B6EE6"/>
    <w:rsid w:val="003D09D8"/>
    <w:rsid w:val="00476769"/>
    <w:rsid w:val="005333F6"/>
    <w:rsid w:val="00782891"/>
    <w:rsid w:val="008C4A9E"/>
    <w:rsid w:val="008D6FF2"/>
    <w:rsid w:val="008F532F"/>
    <w:rsid w:val="0094237F"/>
    <w:rsid w:val="00976493"/>
    <w:rsid w:val="00A72FED"/>
    <w:rsid w:val="00D063EF"/>
    <w:rsid w:val="00E876D1"/>
    <w:rsid w:val="00FA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B09B"/>
  <w15:chartTrackingRefBased/>
  <w15:docId w15:val="{45F74D37-30E9-C043-82FD-D120AC9B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33F6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63E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1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1210</Words>
  <Characters>6426</Characters>
  <Application>Microsoft Office Word</Application>
  <DocSecurity>0</DocSecurity>
  <Lines>103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Fořtová</dc:creator>
  <cp:keywords/>
  <dc:description/>
  <cp:lastModifiedBy>Klára Fořtová</cp:lastModifiedBy>
  <cp:revision>1</cp:revision>
  <dcterms:created xsi:type="dcterms:W3CDTF">2020-12-21T09:17:00Z</dcterms:created>
  <dcterms:modified xsi:type="dcterms:W3CDTF">2020-12-21T12:26:00Z</dcterms:modified>
</cp:coreProperties>
</file>