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E80F" w14:textId="23186BBE" w:rsidR="00677DA3" w:rsidRPr="008551E4" w:rsidRDefault="008C4CA7" w:rsidP="008C4CA7">
      <w:pPr>
        <w:rPr>
          <w:b/>
          <w:bCs/>
          <w:sz w:val="24"/>
          <w:szCs w:val="24"/>
          <w:u w:val="single"/>
        </w:rPr>
      </w:pPr>
      <w:r w:rsidRPr="008551E4">
        <w:rPr>
          <w:b/>
          <w:bCs/>
          <w:sz w:val="24"/>
          <w:szCs w:val="24"/>
          <w:u w:val="single"/>
        </w:rPr>
        <w:t>Příprava: Živé pexeso</w:t>
      </w:r>
    </w:p>
    <w:p w14:paraId="7AEA2F29" w14:textId="79E7A126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Cíl:</w:t>
      </w:r>
      <w:r w:rsidR="008C23B6">
        <w:rPr>
          <w:b/>
          <w:bCs/>
          <w:sz w:val="24"/>
          <w:szCs w:val="24"/>
        </w:rPr>
        <w:t xml:space="preserve"> </w:t>
      </w:r>
      <w:r w:rsidR="008C23B6">
        <w:rPr>
          <w:sz w:val="24"/>
          <w:szCs w:val="24"/>
        </w:rPr>
        <w:t>protažení, posílení, částečná spolupráce</w:t>
      </w:r>
      <w:r w:rsidR="008C23B6">
        <w:rPr>
          <w:b/>
          <w:bCs/>
          <w:sz w:val="24"/>
          <w:szCs w:val="24"/>
        </w:rPr>
        <w:t xml:space="preserve"> </w:t>
      </w:r>
    </w:p>
    <w:p w14:paraId="7757A7DE" w14:textId="02615196" w:rsidR="008C4CA7" w:rsidRPr="008C23B6" w:rsidRDefault="008C4CA7" w:rsidP="008C4CA7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Pomůcky:</w:t>
      </w:r>
      <w:r w:rsidR="008C23B6">
        <w:rPr>
          <w:b/>
          <w:bCs/>
          <w:sz w:val="24"/>
          <w:szCs w:val="24"/>
        </w:rPr>
        <w:t xml:space="preserve"> </w:t>
      </w:r>
      <w:r w:rsidR="008C23B6">
        <w:rPr>
          <w:sz w:val="24"/>
          <w:szCs w:val="24"/>
        </w:rPr>
        <w:t>malé obruče pro každé dítě</w:t>
      </w:r>
      <w:r w:rsidR="00006D36">
        <w:rPr>
          <w:sz w:val="24"/>
          <w:szCs w:val="24"/>
        </w:rPr>
        <w:t>, kartičky s piktogram</w:t>
      </w:r>
      <w:r w:rsidR="008551E4">
        <w:rPr>
          <w:sz w:val="24"/>
          <w:szCs w:val="24"/>
        </w:rPr>
        <w:t>y</w:t>
      </w:r>
      <w:r w:rsidR="00006D36">
        <w:rPr>
          <w:sz w:val="24"/>
          <w:szCs w:val="24"/>
        </w:rPr>
        <w:t xml:space="preserve"> cviku</w:t>
      </w:r>
    </w:p>
    <w:p w14:paraId="660D663D" w14:textId="17A058FB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Motivace:</w:t>
      </w:r>
      <w:r w:rsidR="008C23B6">
        <w:rPr>
          <w:b/>
          <w:bCs/>
          <w:sz w:val="24"/>
          <w:szCs w:val="24"/>
        </w:rPr>
        <w:t xml:space="preserve"> </w:t>
      </w:r>
      <w:r w:rsidR="00084F95" w:rsidRPr="00084F95">
        <w:rPr>
          <w:sz w:val="24"/>
          <w:szCs w:val="24"/>
        </w:rPr>
        <w:t>Zahrajeme si pexeso tak, jak děti znají, jen mnohem větší a pohybové</w:t>
      </w:r>
      <w:r w:rsidR="00FE17AA">
        <w:rPr>
          <w:sz w:val="24"/>
          <w:szCs w:val="24"/>
        </w:rPr>
        <w:t>.</w:t>
      </w:r>
    </w:p>
    <w:p w14:paraId="3DE106C6" w14:textId="417865ED" w:rsidR="00006D36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Rušná část </w:t>
      </w:r>
      <w:r w:rsidRPr="00D53EC4">
        <w:rPr>
          <w:sz w:val="24"/>
          <w:szCs w:val="24"/>
        </w:rPr>
        <w:t>(cca 5 minut)</w:t>
      </w:r>
    </w:p>
    <w:p w14:paraId="3F63A6AA" w14:textId="63FAC7DF" w:rsidR="008551E4" w:rsidRDefault="008551E4" w:rsidP="008C4CA7">
      <w:pPr>
        <w:rPr>
          <w:sz w:val="24"/>
          <w:szCs w:val="24"/>
        </w:rPr>
      </w:pPr>
      <w:r>
        <w:rPr>
          <w:sz w:val="24"/>
          <w:szCs w:val="24"/>
        </w:rPr>
        <w:t>Necháme děti</w:t>
      </w:r>
      <w:r w:rsidR="00FE17AA">
        <w:rPr>
          <w:sz w:val="24"/>
          <w:szCs w:val="24"/>
        </w:rPr>
        <w:t xml:space="preserve">, aby </w:t>
      </w:r>
      <w:r>
        <w:rPr>
          <w:sz w:val="24"/>
          <w:szCs w:val="24"/>
        </w:rPr>
        <w:t>si rozmísti</w:t>
      </w:r>
      <w:r w:rsidR="00FE17AA">
        <w:rPr>
          <w:sz w:val="24"/>
          <w:szCs w:val="24"/>
        </w:rPr>
        <w:t>ly</w:t>
      </w:r>
      <w:r>
        <w:rPr>
          <w:sz w:val="24"/>
          <w:szCs w:val="24"/>
        </w:rPr>
        <w:t xml:space="preserve"> obruče kdekoli po místnosti. Poté budou mít děti za úkol pobíhat po místnosti jakkoli, jen nesmí vkročit do</w:t>
      </w:r>
      <w:r w:rsidR="00F316BA">
        <w:rPr>
          <w:sz w:val="24"/>
          <w:szCs w:val="24"/>
        </w:rPr>
        <w:t xml:space="preserve"> kruhů. Běhají za zvuků</w:t>
      </w:r>
      <w:r>
        <w:rPr>
          <w:sz w:val="24"/>
          <w:szCs w:val="24"/>
        </w:rPr>
        <w:t xml:space="preserve"> </w:t>
      </w:r>
      <w:r w:rsidR="003C72BC">
        <w:rPr>
          <w:sz w:val="24"/>
          <w:szCs w:val="24"/>
        </w:rPr>
        <w:t>tamburíny, když se ozve rána do tamburíny a následné ticho, musí si děti co nejrychleji najít každé svoje místečko uvnitř kruhu</w:t>
      </w:r>
      <w:r w:rsidR="00C125D3">
        <w:rPr>
          <w:sz w:val="24"/>
          <w:szCs w:val="24"/>
        </w:rPr>
        <w:t xml:space="preserve">. </w:t>
      </w:r>
    </w:p>
    <w:p w14:paraId="4CC97704" w14:textId="5C03E319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Průpravná část </w:t>
      </w:r>
      <w:r w:rsidRPr="00D53EC4">
        <w:rPr>
          <w:sz w:val="24"/>
          <w:szCs w:val="24"/>
        </w:rPr>
        <w:t>(cca 7 minut)</w:t>
      </w:r>
      <w:r>
        <w:rPr>
          <w:b/>
          <w:bCs/>
          <w:sz w:val="24"/>
          <w:szCs w:val="24"/>
        </w:rPr>
        <w:t>:</w:t>
      </w:r>
    </w:p>
    <w:p w14:paraId="2B1D1E23" w14:textId="517FE43A" w:rsidR="00E673D0" w:rsidRDefault="00E673D0" w:rsidP="008C4CA7">
      <w:pPr>
        <w:rPr>
          <w:sz w:val="24"/>
          <w:szCs w:val="24"/>
        </w:rPr>
      </w:pPr>
      <w:r>
        <w:rPr>
          <w:sz w:val="24"/>
          <w:szCs w:val="24"/>
        </w:rPr>
        <w:t>Máme připravené karty</w:t>
      </w:r>
      <w:r w:rsidR="00FE17AA">
        <w:rPr>
          <w:sz w:val="24"/>
          <w:szCs w:val="24"/>
        </w:rPr>
        <w:t>,</w:t>
      </w:r>
      <w:r>
        <w:rPr>
          <w:sz w:val="24"/>
          <w:szCs w:val="24"/>
        </w:rPr>
        <w:t xml:space="preserve"> na kterých jsou vždy po dvojicích připravené piktogramy jednotlivých</w:t>
      </w:r>
      <w:r w:rsidR="00FE17AA">
        <w:rPr>
          <w:sz w:val="24"/>
          <w:szCs w:val="24"/>
        </w:rPr>
        <w:t xml:space="preserve"> jednoduchých</w:t>
      </w:r>
      <w:r>
        <w:rPr>
          <w:sz w:val="24"/>
          <w:szCs w:val="24"/>
        </w:rPr>
        <w:t xml:space="preserve"> cviků. Každé dítě si vylosuje jednu kartu a vybere si libovolné místo v kruhu. Poté učitel hraje s dětmi pexeso, vždy vybere dvě děti a ty postupně předvedou svůj cvik. Když se trefíme do stejného, pořádně si ukážeme správné provedení jejich cviku, aby děti později cvik prováděli správně. Obě děti jdou pověsit karty na jedno z předem označených stanovišť.  </w:t>
      </w:r>
    </w:p>
    <w:p w14:paraId="4BCF2EE8" w14:textId="40110701" w:rsidR="000F6DD9" w:rsidRPr="000F6DD9" w:rsidRDefault="000F6DD9" w:rsidP="008C4CA7">
      <w:r>
        <w:t>(pozor! aby obruče byly dostatečně velké, aby nepřekážely dětem ve správném provedení prvku)</w:t>
      </w:r>
    </w:p>
    <w:p w14:paraId="64C78A8A" w14:textId="7488D24F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Hlavní část </w:t>
      </w:r>
      <w:r w:rsidRPr="00D53EC4">
        <w:rPr>
          <w:sz w:val="24"/>
          <w:szCs w:val="24"/>
        </w:rPr>
        <w:t xml:space="preserve">(cca </w:t>
      </w:r>
      <w:r w:rsidR="00D53EC4" w:rsidRPr="00D53EC4">
        <w:rPr>
          <w:sz w:val="24"/>
          <w:szCs w:val="24"/>
        </w:rPr>
        <w:t>18 minut)</w:t>
      </w:r>
      <w:r>
        <w:rPr>
          <w:b/>
          <w:bCs/>
          <w:sz w:val="24"/>
          <w:szCs w:val="24"/>
        </w:rPr>
        <w:t>:</w:t>
      </w:r>
    </w:p>
    <w:p w14:paraId="75EF74B5" w14:textId="36A1FE4E" w:rsidR="000F6DD9" w:rsidRPr="000F6DD9" w:rsidRDefault="000F6DD9" w:rsidP="00362F28">
      <w:pPr>
        <w:rPr>
          <w:sz w:val="24"/>
          <w:szCs w:val="24"/>
        </w:rPr>
      </w:pPr>
      <w:r w:rsidRPr="000F6DD9">
        <w:rPr>
          <w:sz w:val="24"/>
          <w:szCs w:val="24"/>
        </w:rPr>
        <w:t>S dětmi jsme si v předchozí aktivitě označily jednotlivá stanoviště</w:t>
      </w:r>
      <w:r>
        <w:rPr>
          <w:sz w:val="24"/>
          <w:szCs w:val="24"/>
        </w:rPr>
        <w:t xml:space="preserve"> a každá dvojice dětí na jednom stanovišti rovnou je. Posuneme všechny dvojice o jedno dál</w:t>
      </w:r>
      <w:r w:rsidR="00362F28">
        <w:rPr>
          <w:sz w:val="24"/>
          <w:szCs w:val="24"/>
        </w:rPr>
        <w:t>. V krátkých intervalech necháme děti cvičit na jednotlivých stanovištích, každý interval střídá i krátký odpočinek.</w:t>
      </w:r>
      <w:r>
        <w:rPr>
          <w:sz w:val="24"/>
          <w:szCs w:val="24"/>
        </w:rPr>
        <w:t xml:space="preserve"> </w:t>
      </w:r>
    </w:p>
    <w:p w14:paraId="32A88117" w14:textId="68468F2C" w:rsidR="008C4CA7" w:rsidRDefault="008C4CA7" w:rsidP="008C4CA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část</w:t>
      </w:r>
      <w:r w:rsidR="00D53EC4">
        <w:rPr>
          <w:b/>
          <w:bCs/>
          <w:sz w:val="24"/>
          <w:szCs w:val="24"/>
        </w:rPr>
        <w:t xml:space="preserve"> </w:t>
      </w:r>
      <w:r w:rsidR="00D53EC4" w:rsidRPr="00D53EC4">
        <w:rPr>
          <w:sz w:val="24"/>
          <w:szCs w:val="24"/>
        </w:rPr>
        <w:t>(cca 5 minut)</w:t>
      </w:r>
      <w:r>
        <w:rPr>
          <w:b/>
          <w:bCs/>
          <w:sz w:val="24"/>
          <w:szCs w:val="24"/>
        </w:rPr>
        <w:t>:</w:t>
      </w:r>
    </w:p>
    <w:p w14:paraId="5ED15025" w14:textId="7FBF0294" w:rsidR="00EB2F5D" w:rsidRPr="00ED36C6" w:rsidRDefault="006C5631" w:rsidP="008C4CA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 dětmi si povídáme, které všechny svaly jsme během cvičení zapojovaly a přicházíme na to, jak je správně protáhnout.</w:t>
      </w:r>
    </w:p>
    <w:sectPr w:rsidR="00EB2F5D" w:rsidRPr="00ED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C79"/>
    <w:rsid w:val="00002747"/>
    <w:rsid w:val="00006D36"/>
    <w:rsid w:val="00084F95"/>
    <w:rsid w:val="000F6DD9"/>
    <w:rsid w:val="002B0A7D"/>
    <w:rsid w:val="00362F28"/>
    <w:rsid w:val="003C72BC"/>
    <w:rsid w:val="00632363"/>
    <w:rsid w:val="00677DA3"/>
    <w:rsid w:val="006C5631"/>
    <w:rsid w:val="008551E4"/>
    <w:rsid w:val="008C23B6"/>
    <w:rsid w:val="008C4CA7"/>
    <w:rsid w:val="00C125D3"/>
    <w:rsid w:val="00CE2233"/>
    <w:rsid w:val="00D0558F"/>
    <w:rsid w:val="00D53EC4"/>
    <w:rsid w:val="00E46C79"/>
    <w:rsid w:val="00E673D0"/>
    <w:rsid w:val="00EB2F5D"/>
    <w:rsid w:val="00ED36C6"/>
    <w:rsid w:val="00EE0891"/>
    <w:rsid w:val="00F316BA"/>
    <w:rsid w:val="00FE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417C"/>
  <w15:docId w15:val="{6D70AFE8-95DC-4D9C-9960-0DB77023E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46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227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Srnský Pavel, MUDr.</dc:creator>
  <cp:keywords/>
  <dc:description/>
  <cp:lastModifiedBy>Srnský Pavel, MUDr.</cp:lastModifiedBy>
  <cp:revision>15</cp:revision>
  <dcterms:created xsi:type="dcterms:W3CDTF">2022-01-21T14:46:00Z</dcterms:created>
  <dcterms:modified xsi:type="dcterms:W3CDTF">2022-01-31T18:12:00Z</dcterms:modified>
</cp:coreProperties>
</file>