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DA" w:rsidRPr="00B83BDA" w:rsidRDefault="000208B3" w:rsidP="000208B3">
      <w:r w:rsidRPr="00B83BDA">
        <w:t>Příklady překladů slov pro neslyšící klienty patřící do skupin</w:t>
      </w:r>
      <w:r w:rsidR="00B83BDA" w:rsidRPr="00B83BDA">
        <w:t>:</w:t>
      </w:r>
    </w:p>
    <w:p w:rsidR="000208B3" w:rsidRPr="00B83BDA" w:rsidRDefault="000208B3" w:rsidP="00B83BDA">
      <w:pPr>
        <w:pStyle w:val="Odstavecseseznamem"/>
        <w:numPr>
          <w:ilvl w:val="0"/>
          <w:numId w:val="4"/>
        </w:numPr>
      </w:pPr>
      <w:r w:rsidRPr="00B83BDA">
        <w:t xml:space="preserve">osob bez nároků na </w:t>
      </w:r>
      <w:r w:rsidR="00B83BDA" w:rsidRPr="00B83BDA">
        <w:t>přizpůsobení tlumočení/překladu</w:t>
      </w:r>
      <w:r w:rsidR="00B83BDA">
        <w:t>:</w:t>
      </w:r>
    </w:p>
    <w:p w:rsidR="00B83BDA" w:rsidRPr="00B83BDA" w:rsidRDefault="00B83BDA" w:rsidP="00B83BDA">
      <w:pPr>
        <w:pStyle w:val="Odstavecseseznamem"/>
        <w:numPr>
          <w:ilvl w:val="0"/>
          <w:numId w:val="4"/>
        </w:numPr>
      </w:pPr>
      <w:r w:rsidRPr="00B83BDA">
        <w:t>osob vyžadující přizpůsobení tlumočení/překladu v menší míře</w:t>
      </w:r>
      <w:r>
        <w:t>:</w:t>
      </w:r>
    </w:p>
    <w:p w:rsidR="00B83BDA" w:rsidRPr="00B83BDA" w:rsidRDefault="00B83BDA" w:rsidP="00B83BDA">
      <w:pPr>
        <w:pStyle w:val="Odstavecseseznamem"/>
        <w:numPr>
          <w:ilvl w:val="0"/>
          <w:numId w:val="4"/>
        </w:numPr>
      </w:pPr>
      <w:r w:rsidRPr="00B83BDA">
        <w:t>osob vyžadující přizpůsobení tlumočení/překladu v</w:t>
      </w:r>
      <w:r w:rsidRPr="00B83BDA">
        <w:t>e velké</w:t>
      </w:r>
      <w:r w:rsidRPr="00B83BDA">
        <w:t xml:space="preserve"> míře</w:t>
      </w:r>
      <w:r>
        <w:t>:</w:t>
      </w:r>
      <w:bookmarkStart w:id="0" w:name="_GoBack"/>
      <w:bookmarkEnd w:id="0"/>
    </w:p>
    <w:p w:rsidR="00B83BDA" w:rsidRDefault="00B83BDA" w:rsidP="00B83BDA">
      <w:pPr>
        <w:pStyle w:val="Odstavecseseznamem"/>
        <w:ind w:left="768"/>
      </w:pP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význam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názor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obsah (textu)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představa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vztah (partnera)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ovlivňovat (názor)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reakce (člověka)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přezdívka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email (internet)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bez ohledu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cíl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 xml:space="preserve"> systém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gramatika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připomínky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fungovat (počítač)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přístup (do místnosti/k informaci)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databáze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výsledek (volby)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projekt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funkce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absolvent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poradit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individuálně (výuka)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lastRenderedPageBreak/>
        <w:t>konzultace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seminář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struktura (organizace)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spolehnout (na někoho)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nemá společného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souviset (s něčím)</w:t>
      </w:r>
    </w:p>
    <w:p w:rsidR="000208B3" w:rsidRDefault="00CA1D78" w:rsidP="000208B3">
      <w:pPr>
        <w:pStyle w:val="Odstavecseseznamem"/>
        <w:numPr>
          <w:ilvl w:val="0"/>
          <w:numId w:val="1"/>
        </w:numPr>
        <w:spacing w:line="480" w:lineRule="auto"/>
      </w:pPr>
      <w:r>
        <w:t>inte</w:t>
      </w:r>
      <w:r w:rsidR="000208B3">
        <w:t>grace (SP do běžné školy)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generace/vrstevník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popis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téma</w:t>
      </w:r>
    </w:p>
    <w:p w:rsidR="000208B3" w:rsidRDefault="00CA1D78" w:rsidP="000208B3">
      <w:pPr>
        <w:pStyle w:val="Odstavecseseznamem"/>
        <w:numPr>
          <w:ilvl w:val="0"/>
          <w:numId w:val="1"/>
        </w:numPr>
        <w:spacing w:line="480" w:lineRule="auto"/>
      </w:pPr>
      <w:r>
        <w:t>motivace</w:t>
      </w:r>
    </w:p>
    <w:p w:rsidR="000208B3" w:rsidRDefault="000208B3" w:rsidP="000208B3">
      <w:pPr>
        <w:pStyle w:val="Odstavecseseznamem"/>
        <w:numPr>
          <w:ilvl w:val="0"/>
          <w:numId w:val="1"/>
        </w:numPr>
        <w:spacing w:line="480" w:lineRule="auto"/>
      </w:pPr>
      <w:r>
        <w:t>řešit</w:t>
      </w:r>
    </w:p>
    <w:p w:rsidR="000208B3" w:rsidRDefault="000208B3" w:rsidP="000208B3">
      <w:pPr>
        <w:spacing w:line="480" w:lineRule="auto"/>
      </w:pPr>
    </w:p>
    <w:p w:rsidR="000208B3" w:rsidRDefault="000208B3" w:rsidP="000208B3">
      <w:pPr>
        <w:spacing w:line="480" w:lineRule="auto"/>
      </w:pPr>
    </w:p>
    <w:p w:rsidR="000208B3" w:rsidRPr="00CA1D78" w:rsidRDefault="000208B3" w:rsidP="000208B3">
      <w:pPr>
        <w:spacing w:line="480" w:lineRule="auto"/>
        <w:rPr>
          <w:b/>
        </w:rPr>
      </w:pPr>
      <w:r w:rsidRPr="00CA1D78">
        <w:rPr>
          <w:b/>
        </w:rPr>
        <w:t>Seznam vět:</w:t>
      </w:r>
    </w:p>
    <w:p w:rsidR="000208B3" w:rsidRDefault="000208B3" w:rsidP="000208B3">
      <w:pPr>
        <w:pStyle w:val="Odstavecseseznamem"/>
        <w:numPr>
          <w:ilvl w:val="0"/>
          <w:numId w:val="3"/>
        </w:numPr>
        <w:spacing w:line="480" w:lineRule="auto"/>
      </w:pPr>
      <w:r>
        <w:t>Jak často chodíte v noci na záchod?</w:t>
      </w:r>
    </w:p>
    <w:p w:rsidR="000208B3" w:rsidRDefault="000208B3" w:rsidP="000208B3">
      <w:pPr>
        <w:pStyle w:val="Odstavecseseznamem"/>
        <w:numPr>
          <w:ilvl w:val="0"/>
          <w:numId w:val="3"/>
        </w:numPr>
        <w:spacing w:line="480" w:lineRule="auto"/>
      </w:pPr>
      <w:r>
        <w:t>Na kontrolu přijďte za 14 dní, ale pokud budete mít jakýkoliv problém, přijďte samozřejmě ihned.</w:t>
      </w:r>
    </w:p>
    <w:p w:rsidR="000208B3" w:rsidRDefault="000208B3" w:rsidP="000208B3">
      <w:pPr>
        <w:pStyle w:val="Odstavecseseznamem"/>
        <w:numPr>
          <w:ilvl w:val="0"/>
          <w:numId w:val="3"/>
        </w:numPr>
        <w:spacing w:line="480" w:lineRule="auto"/>
      </w:pPr>
      <w:r>
        <w:t>Prosím, můžete mi vyměnit dvě pětikoruny za desetikorunu? Bohužel nemám drobné.</w:t>
      </w:r>
    </w:p>
    <w:p w:rsidR="000208B3" w:rsidRDefault="000208B3" w:rsidP="000208B3">
      <w:pPr>
        <w:pStyle w:val="Odstavecseseznamem"/>
        <w:numPr>
          <w:ilvl w:val="0"/>
          <w:numId w:val="3"/>
        </w:numPr>
        <w:spacing w:line="480" w:lineRule="auto"/>
      </w:pPr>
      <w:r>
        <w:t>Žádost o příspěvek na pořízení kompenzační pomůcky musíte přinést vyplněno do 30.</w:t>
      </w:r>
      <w:r w:rsidR="00CA1D78">
        <w:t xml:space="preserve"> </w:t>
      </w:r>
      <w:r>
        <w:t>června.</w:t>
      </w:r>
    </w:p>
    <w:p w:rsidR="000208B3" w:rsidRDefault="00CA1D78" w:rsidP="000208B3">
      <w:pPr>
        <w:pStyle w:val="Odstavecseseznamem"/>
        <w:numPr>
          <w:ilvl w:val="0"/>
          <w:numId w:val="3"/>
        </w:numPr>
        <w:spacing w:line="480" w:lineRule="auto"/>
      </w:pPr>
      <w:r>
        <w:t>Musíte tento lék brát 4x týdn</w:t>
      </w:r>
      <w:r w:rsidR="000208B3">
        <w:t xml:space="preserve">ě 100 </w:t>
      </w:r>
      <w:r w:rsidR="000208B3">
        <w:rPr>
          <w:rFonts w:cstheme="minorHAnsi"/>
        </w:rPr>
        <w:t>µ</w:t>
      </w:r>
      <w:r w:rsidR="000208B3">
        <w:t xml:space="preserve">g a 3x týdně 150 </w:t>
      </w:r>
      <w:r w:rsidR="000208B3">
        <w:rPr>
          <w:rFonts w:cstheme="minorHAnsi"/>
        </w:rPr>
        <w:t>µ</w:t>
      </w:r>
      <w:r w:rsidR="000208B3">
        <w:t>g.</w:t>
      </w:r>
    </w:p>
    <w:p w:rsidR="000208B3" w:rsidRDefault="000208B3" w:rsidP="000208B3">
      <w:pPr>
        <w:pStyle w:val="Odstavecseseznamem"/>
        <w:numPr>
          <w:ilvl w:val="0"/>
          <w:numId w:val="3"/>
        </w:numPr>
        <w:spacing w:line="480" w:lineRule="auto"/>
      </w:pPr>
      <w:r>
        <w:t>Na odběr krve přijďte nalačno.</w:t>
      </w:r>
    </w:p>
    <w:p w:rsidR="000208B3" w:rsidRDefault="000208B3" w:rsidP="000208B3">
      <w:pPr>
        <w:pStyle w:val="Odstavecseseznamem"/>
        <w:numPr>
          <w:ilvl w:val="0"/>
          <w:numId w:val="3"/>
        </w:numPr>
        <w:spacing w:line="480" w:lineRule="auto"/>
      </w:pPr>
      <w:r>
        <w:t>Běžte s tímto doporuče</w:t>
      </w:r>
      <w:r w:rsidR="00CA1D78">
        <w:t>ním na chirurgii. Ale na chirur</w:t>
      </w:r>
      <w:r>
        <w:t>gii je nutné se předem objednat, mají tam hodně plno.</w:t>
      </w:r>
    </w:p>
    <w:p w:rsidR="000208B3" w:rsidRDefault="000208B3" w:rsidP="000208B3">
      <w:pPr>
        <w:pStyle w:val="Odstavecseseznamem"/>
        <w:numPr>
          <w:ilvl w:val="0"/>
          <w:numId w:val="3"/>
        </w:numPr>
        <w:spacing w:line="480" w:lineRule="auto"/>
      </w:pPr>
      <w:r>
        <w:t>Jak se cítíte?</w:t>
      </w:r>
    </w:p>
    <w:p w:rsidR="000208B3" w:rsidRDefault="000208B3" w:rsidP="000208B3">
      <w:pPr>
        <w:pStyle w:val="Odstavecseseznamem"/>
        <w:numPr>
          <w:ilvl w:val="0"/>
          <w:numId w:val="3"/>
        </w:numPr>
        <w:spacing w:line="480" w:lineRule="auto"/>
      </w:pPr>
      <w:r>
        <w:lastRenderedPageBreak/>
        <w:t>Prosím dejte mi občanský průkaz, musíme prověřit vaši totožnost.</w:t>
      </w:r>
    </w:p>
    <w:p w:rsidR="000208B3" w:rsidRDefault="000208B3" w:rsidP="008B1390">
      <w:pPr>
        <w:pStyle w:val="Odstavecseseznamem"/>
        <w:numPr>
          <w:ilvl w:val="0"/>
          <w:numId w:val="3"/>
        </w:numPr>
        <w:spacing w:line="480" w:lineRule="auto"/>
      </w:pPr>
      <w:r>
        <w:t>Kde jste trvale hlášen? A máte nějaké přechodné bydliště?</w:t>
      </w:r>
    </w:p>
    <w:sectPr w:rsidR="00020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24DD"/>
    <w:multiLevelType w:val="hybridMultilevel"/>
    <w:tmpl w:val="D1CCFFE0"/>
    <w:lvl w:ilvl="0" w:tplc="BDFC21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733DB"/>
    <w:multiLevelType w:val="hybridMultilevel"/>
    <w:tmpl w:val="55AACFB0"/>
    <w:lvl w:ilvl="0" w:tplc="41C6D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E15EA"/>
    <w:multiLevelType w:val="hybridMultilevel"/>
    <w:tmpl w:val="DF960426"/>
    <w:lvl w:ilvl="0" w:tplc="BDFC21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B4900"/>
    <w:multiLevelType w:val="hybridMultilevel"/>
    <w:tmpl w:val="3574288C"/>
    <w:lvl w:ilvl="0" w:tplc="D55E3510">
      <w:start w:val="1"/>
      <w:numFmt w:val="lowerLetter"/>
      <w:lvlText w:val="%1)"/>
      <w:lvlJc w:val="left"/>
      <w:pPr>
        <w:ind w:left="76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B3"/>
    <w:rsid w:val="000208B3"/>
    <w:rsid w:val="00B83BDA"/>
    <w:rsid w:val="00CA1D78"/>
    <w:rsid w:val="00D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71E2"/>
  <w15:chartTrackingRefBased/>
  <w15:docId w15:val="{7123049C-487D-47E2-ABA7-67DB12B7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Nováková</dc:creator>
  <cp:keywords/>
  <dc:description/>
  <cp:lastModifiedBy>Radka Nováková</cp:lastModifiedBy>
  <cp:revision>2</cp:revision>
  <dcterms:created xsi:type="dcterms:W3CDTF">2021-10-14T18:44:00Z</dcterms:created>
  <dcterms:modified xsi:type="dcterms:W3CDTF">2021-10-14T19:02:00Z</dcterms:modified>
</cp:coreProperties>
</file>